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3A" w:rsidRPr="00AC6661" w:rsidRDefault="008D4D3A" w:rsidP="008D4D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C6661">
        <w:rPr>
          <w:rFonts w:ascii="Times New Roman" w:hAnsi="Times New Roman"/>
          <w:sz w:val="24"/>
          <w:szCs w:val="24"/>
          <w:lang w:val="ru-RU"/>
        </w:rPr>
        <w:t>МБОУ «Средняя общеобразовательная школа №117</w:t>
      </w:r>
      <w:r w:rsidR="00EA3681">
        <w:rPr>
          <w:rFonts w:ascii="Times New Roman" w:hAnsi="Times New Roman"/>
          <w:sz w:val="24"/>
          <w:szCs w:val="24"/>
          <w:lang w:val="ru-RU"/>
        </w:rPr>
        <w:t xml:space="preserve">имени М.В. Стрельникова </w:t>
      </w:r>
      <w:r w:rsidRPr="00AC6661">
        <w:rPr>
          <w:rFonts w:ascii="Times New Roman" w:hAnsi="Times New Roman"/>
          <w:sz w:val="24"/>
          <w:szCs w:val="24"/>
          <w:lang w:val="ru-RU"/>
        </w:rPr>
        <w:t>»</w:t>
      </w:r>
    </w:p>
    <w:p w:rsidR="008D4D3A" w:rsidRDefault="008D4D3A" w:rsidP="008D4D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C6661">
        <w:rPr>
          <w:rFonts w:ascii="Times New Roman" w:hAnsi="Times New Roman"/>
          <w:sz w:val="24"/>
          <w:szCs w:val="24"/>
          <w:lang w:val="ru-RU"/>
        </w:rPr>
        <w:t>города Сорочинска Оренбургской области</w:t>
      </w:r>
    </w:p>
    <w:p w:rsidR="008D4D3A" w:rsidRDefault="008D4D3A" w:rsidP="008D4D3A">
      <w:pPr>
        <w:spacing w:after="0" w:line="240" w:lineRule="auto"/>
        <w:jc w:val="center"/>
        <w:rPr>
          <w:lang w:val="ru-RU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714"/>
        <w:gridCol w:w="2714"/>
        <w:gridCol w:w="2708"/>
      </w:tblGrid>
      <w:tr w:rsidR="008D4D3A" w:rsidRPr="00AC6661" w:rsidTr="00BB2D18">
        <w:trPr>
          <w:jc w:val="center"/>
        </w:trPr>
        <w:tc>
          <w:tcPr>
            <w:tcW w:w="2689" w:type="dxa"/>
          </w:tcPr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РАССМОТРЕНА</w:t>
            </w:r>
          </w:p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на заседании ШМО учителей </w:t>
            </w:r>
            <w:proofErr w:type="gramStart"/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естественно-научного</w:t>
            </w:r>
            <w:proofErr w:type="gramEnd"/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цикла</w:t>
            </w:r>
          </w:p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Протокол №______….</w:t>
            </w:r>
          </w:p>
          <w:p w:rsidR="008D4D3A" w:rsidRPr="00AC6661" w:rsidRDefault="00EA3681" w:rsidP="00BB2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от «___» _______2018</w:t>
            </w:r>
            <w:r w:rsidR="008D4D3A"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г.</w:t>
            </w:r>
          </w:p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Руководитель ШМО</w:t>
            </w:r>
          </w:p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_______/</w:t>
            </w:r>
            <w:proofErr w:type="spellStart"/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Фатыхова</w:t>
            </w:r>
            <w:proofErr w:type="spellEnd"/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Р.Ю.</w:t>
            </w:r>
          </w:p>
        </w:tc>
        <w:tc>
          <w:tcPr>
            <w:tcW w:w="2693" w:type="dxa"/>
          </w:tcPr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«СОГЛАСОВАНО»</w:t>
            </w:r>
          </w:p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Зам. директора по УВР</w:t>
            </w:r>
          </w:p>
          <w:p w:rsidR="008D4D3A" w:rsidRPr="00AC6661" w:rsidRDefault="00EA3681" w:rsidP="00BB2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______</w:t>
            </w:r>
            <w:r w:rsidR="008D4D3A" w:rsidRPr="00AC6661">
              <w:rPr>
                <w:rFonts w:ascii="Times New Roman" w:hAnsi="Times New Roman"/>
                <w:sz w:val="23"/>
                <w:szCs w:val="23"/>
                <w:lang w:val="ru-RU"/>
              </w:rPr>
              <w:t>/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Плотникова Л.Г.</w:t>
            </w:r>
            <w:r w:rsidR="008D4D3A" w:rsidRPr="00AC6661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8D4D3A" w:rsidRPr="00AC6661" w:rsidRDefault="00EA3681" w:rsidP="00BB2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«___» ________ 201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8D4D3A" w:rsidRPr="00AC6661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  <w:tc>
          <w:tcPr>
            <w:tcW w:w="2693" w:type="dxa"/>
          </w:tcPr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ind w:left="92" w:hanging="28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AC6661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ПРИНЯТА</w:t>
            </w:r>
            <w:proofErr w:type="gramEnd"/>
          </w:p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ind w:left="92" w:hanging="2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педагогическим советом</w:t>
            </w:r>
          </w:p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ind w:left="92" w:hanging="28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МБОУ «СОШ №117»</w:t>
            </w:r>
          </w:p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ind w:left="92" w:hanging="2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C6661">
              <w:rPr>
                <w:rFonts w:ascii="Times New Roman" w:hAnsi="Times New Roman"/>
                <w:sz w:val="23"/>
                <w:szCs w:val="23"/>
              </w:rPr>
              <w:t>Протокол</w:t>
            </w:r>
            <w:proofErr w:type="spellEnd"/>
            <w:r w:rsidRPr="00AC6661">
              <w:rPr>
                <w:rFonts w:ascii="Times New Roman" w:hAnsi="Times New Roman"/>
                <w:sz w:val="23"/>
                <w:szCs w:val="23"/>
              </w:rPr>
              <w:t xml:space="preserve">  № ______</w:t>
            </w:r>
          </w:p>
          <w:p w:rsidR="008D4D3A" w:rsidRPr="00AC6661" w:rsidRDefault="00EA3681" w:rsidP="00BB2D18">
            <w:pPr>
              <w:widowControl w:val="0"/>
              <w:autoSpaceDE w:val="0"/>
              <w:autoSpaceDN w:val="0"/>
              <w:adjustRightInd w:val="0"/>
              <w:ind w:left="92" w:hanging="28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«___» ______201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8D4D3A" w:rsidRPr="00AC6661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  <w:tc>
          <w:tcPr>
            <w:tcW w:w="2687" w:type="dxa"/>
          </w:tcPr>
          <w:p w:rsidR="008D4D3A" w:rsidRPr="00AC6661" w:rsidRDefault="008D4D3A" w:rsidP="00BB2D1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«УТВЕРЖДАЮ»</w:t>
            </w:r>
          </w:p>
          <w:p w:rsidR="008D4D3A" w:rsidRPr="00AC6661" w:rsidRDefault="008D4D3A" w:rsidP="00BB2D18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Директор</w:t>
            </w:r>
          </w:p>
          <w:p w:rsidR="008D4D3A" w:rsidRPr="00AC6661" w:rsidRDefault="008D4D3A" w:rsidP="00BB2D18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МБОУ «СОШ №117»</w:t>
            </w:r>
          </w:p>
          <w:p w:rsidR="008D4D3A" w:rsidRPr="00AC6661" w:rsidRDefault="008D4D3A" w:rsidP="00BB2D18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C6661">
              <w:rPr>
                <w:rFonts w:ascii="Times New Roman" w:hAnsi="Times New Roman"/>
                <w:sz w:val="23"/>
                <w:szCs w:val="23"/>
                <w:lang w:val="ru-RU"/>
              </w:rPr>
              <w:t>_____/Феоктистова О.Г.</w:t>
            </w:r>
          </w:p>
          <w:p w:rsidR="008D4D3A" w:rsidRPr="00AC6661" w:rsidRDefault="008D4D3A" w:rsidP="00BB2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C6661">
              <w:rPr>
                <w:rFonts w:ascii="Times New Roman" w:hAnsi="Times New Roman"/>
                <w:sz w:val="23"/>
                <w:szCs w:val="23"/>
              </w:rPr>
              <w:t>Приказ</w:t>
            </w:r>
            <w:proofErr w:type="spellEnd"/>
            <w:r w:rsidRPr="00AC6661">
              <w:rPr>
                <w:rFonts w:ascii="Times New Roman" w:hAnsi="Times New Roman"/>
                <w:sz w:val="23"/>
                <w:szCs w:val="23"/>
              </w:rPr>
              <w:t xml:space="preserve"> №______</w:t>
            </w:r>
          </w:p>
          <w:p w:rsidR="008D4D3A" w:rsidRPr="00AC6661" w:rsidRDefault="00EA3681" w:rsidP="00BB2D1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«___» _______201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8D4D3A" w:rsidRPr="00AC6661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9464DC" w:rsidRPr="000B52E2" w:rsidRDefault="009464DC" w:rsidP="00946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cs="Calibri"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464DC" w:rsidRPr="00353358" w:rsidRDefault="009464DC" w:rsidP="009464DC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53358"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9464DC" w:rsidRPr="000B52E2" w:rsidRDefault="009464DC" w:rsidP="009464DC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464DC" w:rsidRPr="000B52E2" w:rsidRDefault="009464DC" w:rsidP="0027117E">
      <w:pPr>
        <w:widowControl w:val="0"/>
        <w:autoSpaceDE w:val="0"/>
        <w:autoSpaceDN w:val="0"/>
        <w:adjustRightInd w:val="0"/>
        <w:spacing w:after="0" w:line="240" w:lineRule="auto"/>
        <w:ind w:left="4380"/>
        <w:jc w:val="center"/>
        <w:rPr>
          <w:rFonts w:cs="Calibri"/>
          <w:sz w:val="24"/>
          <w:szCs w:val="24"/>
          <w:lang w:val="ru-RU"/>
        </w:rPr>
      </w:pPr>
    </w:p>
    <w:p w:rsidR="00242648" w:rsidRDefault="008D4D3A" w:rsidP="00271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Предмет  </w:t>
      </w:r>
      <w:r w:rsidR="00242648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раво</w:t>
      </w:r>
    </w:p>
    <w:p w:rsidR="009464DC" w:rsidRPr="000B52E2" w:rsidRDefault="009464DC" w:rsidP="00271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B52E2">
        <w:rPr>
          <w:rFonts w:ascii="Times New Roman" w:hAnsi="Times New Roman"/>
          <w:sz w:val="24"/>
          <w:szCs w:val="24"/>
          <w:lang w:val="ru-RU"/>
        </w:rPr>
        <w:t>Класс</w:t>
      </w:r>
      <w:r w:rsidR="008D4D3A">
        <w:rPr>
          <w:rFonts w:ascii="Times New Roman" w:hAnsi="Times New Roman"/>
          <w:sz w:val="24"/>
          <w:szCs w:val="24"/>
          <w:lang w:val="ru-RU"/>
        </w:rPr>
        <w:t xml:space="preserve"> 10</w:t>
      </w:r>
      <w:r w:rsidR="000F2577">
        <w:rPr>
          <w:rFonts w:ascii="Times New Roman" w:hAnsi="Times New Roman"/>
          <w:sz w:val="24"/>
          <w:szCs w:val="24"/>
          <w:lang w:val="ru-RU"/>
        </w:rPr>
        <w:t>-11 класс</w:t>
      </w:r>
    </w:p>
    <w:p w:rsidR="009464DC" w:rsidRPr="008D4D3A" w:rsidRDefault="008D4D3A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8D4D3A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вид программы</w:t>
      </w:r>
      <w:proofErr w:type="gramStart"/>
      <w:r w:rsidRPr="008D4D3A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:</w:t>
      </w:r>
      <w:proofErr w:type="gramEnd"/>
      <w:r w:rsidRPr="008D4D3A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 профильный</w:t>
      </w:r>
      <w:r w:rsidR="00BE18AB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:rsidR="009464DC" w:rsidRPr="000B52E2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946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8D4D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B52E2">
        <w:rPr>
          <w:rFonts w:ascii="Times New Roman" w:hAnsi="Times New Roman"/>
          <w:bCs/>
          <w:sz w:val="24"/>
          <w:szCs w:val="24"/>
          <w:lang w:val="ru-RU"/>
        </w:rPr>
        <w:t xml:space="preserve">Учитель: </w:t>
      </w:r>
      <w:r>
        <w:rPr>
          <w:rFonts w:ascii="Times New Roman" w:hAnsi="Times New Roman"/>
          <w:bCs/>
          <w:sz w:val="24"/>
          <w:szCs w:val="24"/>
          <w:lang w:val="ru-RU"/>
        </w:rPr>
        <w:t>Лупова Т.С.</w:t>
      </w:r>
    </w:p>
    <w:p w:rsidR="009464DC" w:rsidRPr="000B52E2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Pr="000B52E2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Pr="000B52E2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4DC" w:rsidRPr="000B52E2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B52E2">
        <w:rPr>
          <w:rFonts w:ascii="Times New Roman" w:hAnsi="Times New Roman"/>
          <w:bCs/>
          <w:sz w:val="24"/>
          <w:szCs w:val="24"/>
          <w:lang w:val="ru-RU"/>
        </w:rPr>
        <w:t>г.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B52E2">
        <w:rPr>
          <w:rFonts w:ascii="Times New Roman" w:hAnsi="Times New Roman"/>
          <w:bCs/>
          <w:sz w:val="24"/>
          <w:szCs w:val="24"/>
          <w:lang w:val="ru-RU"/>
        </w:rPr>
        <w:t>Сорочинск</w:t>
      </w:r>
    </w:p>
    <w:p w:rsidR="009464DC" w:rsidRPr="000B52E2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464DC" w:rsidRPr="000B52E2" w:rsidRDefault="00EA3681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2018-2019</w:t>
      </w:r>
      <w:r w:rsidR="009464DC">
        <w:rPr>
          <w:rFonts w:ascii="Times New Roman" w:hAnsi="Times New Roman"/>
          <w:sz w:val="24"/>
          <w:szCs w:val="24"/>
          <w:lang w:val="ru-RU"/>
        </w:rPr>
        <w:t xml:space="preserve"> учебный </w:t>
      </w:r>
      <w:r w:rsidR="009464DC" w:rsidRPr="000B52E2">
        <w:rPr>
          <w:rFonts w:ascii="Times New Roman" w:hAnsi="Times New Roman"/>
          <w:sz w:val="24"/>
          <w:szCs w:val="24"/>
          <w:lang w:val="ru-RU"/>
        </w:rPr>
        <w:t>год</w:t>
      </w:r>
    </w:p>
    <w:p w:rsidR="009464DC" w:rsidRDefault="009464DC" w:rsidP="00271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464DC" w:rsidRPr="00621C89" w:rsidRDefault="009464DC" w:rsidP="00946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highlight w:val="green"/>
          <w:lang w:val="ru-RU"/>
        </w:rPr>
        <w:sectPr w:rsidR="009464DC" w:rsidRPr="00621C89" w:rsidSect="00E4076F">
          <w:footerReference w:type="default" r:id="rId9"/>
          <w:pgSz w:w="11906" w:h="16838"/>
          <w:pgMar w:top="558" w:right="566" w:bottom="439" w:left="709" w:header="720" w:footer="720" w:gutter="0"/>
          <w:cols w:space="720" w:equalWidth="0">
            <w:col w:w="10631"/>
          </w:cols>
          <w:noEndnote/>
          <w:titlePg/>
          <w:docGrid w:linePitch="299"/>
        </w:sectPr>
      </w:pPr>
    </w:p>
    <w:p w:rsidR="009464DC" w:rsidRPr="008D4D3A" w:rsidRDefault="009464DC" w:rsidP="009464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4D3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9464DC" w:rsidRPr="001B7889" w:rsidRDefault="008D4D3A" w:rsidP="001B788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1B7889"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  <w:r w:rsidR="009464DC" w:rsidRPr="001B7889">
        <w:rPr>
          <w:rFonts w:ascii="Times New Roman" w:hAnsi="Times New Roman"/>
          <w:sz w:val="24"/>
          <w:szCs w:val="24"/>
          <w:lang w:val="ru-RU"/>
        </w:rPr>
        <w:t>Праву</w:t>
      </w:r>
      <w:r w:rsidRPr="001B78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64DC" w:rsidRPr="001B7889">
        <w:rPr>
          <w:rFonts w:ascii="Times New Roman" w:hAnsi="Times New Roman"/>
          <w:sz w:val="24"/>
          <w:szCs w:val="24"/>
          <w:lang w:val="ru-RU"/>
        </w:rPr>
        <w:t xml:space="preserve"> для 10</w:t>
      </w:r>
      <w:r w:rsidR="000F2577">
        <w:rPr>
          <w:rFonts w:ascii="Times New Roman" w:hAnsi="Times New Roman"/>
          <w:sz w:val="24"/>
          <w:szCs w:val="24"/>
          <w:lang w:val="ru-RU"/>
        </w:rPr>
        <w:t>-11</w:t>
      </w:r>
      <w:r w:rsidR="009464DC" w:rsidRPr="001B7889">
        <w:rPr>
          <w:rFonts w:ascii="Times New Roman" w:hAnsi="Times New Roman"/>
          <w:sz w:val="24"/>
          <w:szCs w:val="24"/>
          <w:lang w:val="ru-RU"/>
        </w:rPr>
        <w:t xml:space="preserve"> класса составлена на основе следующих нормативно-правовых и инструктивно-методических документов:</w:t>
      </w:r>
    </w:p>
    <w:p w:rsidR="009464DC" w:rsidRPr="001B7889" w:rsidRDefault="009464DC" w:rsidP="001B788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0" w:lineRule="auto"/>
        <w:ind w:left="142" w:right="240" w:firstLine="0"/>
        <w:rPr>
          <w:rFonts w:ascii="Times New Roman" w:hAnsi="Times New Roman"/>
          <w:sz w:val="24"/>
          <w:szCs w:val="24"/>
          <w:lang w:val="ru-RU"/>
        </w:rPr>
      </w:pPr>
      <w:r w:rsidRPr="001B7889">
        <w:rPr>
          <w:rFonts w:ascii="Times New Roman" w:hAnsi="Times New Roman"/>
          <w:sz w:val="24"/>
          <w:szCs w:val="24"/>
          <w:lang w:val="ru-RU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общего образования»</w:t>
      </w:r>
    </w:p>
    <w:p w:rsidR="009464DC" w:rsidRPr="001B7889" w:rsidRDefault="009464DC" w:rsidP="001B7889">
      <w:pPr>
        <w:widowControl w:val="0"/>
        <w:autoSpaceDE w:val="0"/>
        <w:autoSpaceDN w:val="0"/>
        <w:adjustRightInd w:val="0"/>
        <w:spacing w:after="0" w:line="65" w:lineRule="exact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9464DC" w:rsidRPr="001B7889" w:rsidRDefault="003553B3" w:rsidP="001B788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left="142" w:firstLine="0"/>
        <w:rPr>
          <w:rFonts w:ascii="Times New Roman" w:hAnsi="Times New Roman"/>
          <w:sz w:val="24"/>
          <w:szCs w:val="24"/>
          <w:lang w:val="ru-RU"/>
        </w:rPr>
      </w:pPr>
      <w:r w:rsidRPr="001B7889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федерального компонента Государственного стандарта среднего (полного) общего образования (профильный уровень), примерной программы среднег</w:t>
      </w:r>
      <w:proofErr w:type="gramStart"/>
      <w:r w:rsidRPr="001B7889">
        <w:rPr>
          <w:rFonts w:ascii="Times New Roman" w:hAnsi="Times New Roman"/>
          <w:sz w:val="24"/>
          <w:szCs w:val="24"/>
          <w:lang w:val="ru-RU"/>
        </w:rPr>
        <w:t>о(</w:t>
      </w:r>
      <w:proofErr w:type="gramEnd"/>
      <w:r w:rsidRPr="001B7889">
        <w:rPr>
          <w:rFonts w:ascii="Times New Roman" w:hAnsi="Times New Roman"/>
          <w:sz w:val="24"/>
          <w:szCs w:val="24"/>
          <w:lang w:val="ru-RU"/>
        </w:rPr>
        <w:t>полного) общего образования по  обществознанию(профильный уровень)  и авторской программы    под редакцией :Е.А. Певцовой, И.В. Козленко Право. Основы правовой культуры, 10-11</w:t>
      </w:r>
      <w:r w:rsidR="005D4985">
        <w:rPr>
          <w:rFonts w:ascii="Times New Roman" w:hAnsi="Times New Roman"/>
          <w:sz w:val="24"/>
          <w:szCs w:val="24"/>
          <w:lang w:val="ru-RU"/>
        </w:rPr>
        <w:t xml:space="preserve"> класс М.: «Русское слово», 2015</w:t>
      </w:r>
      <w:r w:rsidRPr="001B7889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464DC" w:rsidRPr="001B7889">
        <w:rPr>
          <w:rFonts w:ascii="Times New Roman" w:hAnsi="Times New Roman"/>
          <w:sz w:val="24"/>
          <w:szCs w:val="24"/>
          <w:lang w:val="ru-RU"/>
        </w:rPr>
        <w:t>;</w:t>
      </w:r>
    </w:p>
    <w:p w:rsidR="001A6F7B" w:rsidRDefault="001A6F7B" w:rsidP="001A6F7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0B52E2">
        <w:rPr>
          <w:rFonts w:ascii="Times New Roman" w:hAnsi="Times New Roman"/>
          <w:sz w:val="24"/>
          <w:szCs w:val="24"/>
          <w:lang w:val="ru-RU"/>
        </w:rPr>
        <w:t>алендарный уч</w:t>
      </w:r>
      <w:r>
        <w:rPr>
          <w:rFonts w:ascii="Times New Roman" w:hAnsi="Times New Roman"/>
          <w:sz w:val="24"/>
          <w:szCs w:val="24"/>
          <w:lang w:val="ru-RU"/>
        </w:rPr>
        <w:t>ебный график  МБОУ «СОШ № 117 имени М.В. Стрельникова</w:t>
      </w:r>
      <w:r w:rsidRPr="000B52E2">
        <w:rPr>
          <w:rFonts w:ascii="Times New Roman" w:hAnsi="Times New Roman"/>
          <w:sz w:val="24"/>
          <w:szCs w:val="24"/>
          <w:lang w:val="ru-RU"/>
        </w:rPr>
        <w:t xml:space="preserve">»; </w:t>
      </w:r>
    </w:p>
    <w:p w:rsidR="001A6F7B" w:rsidRPr="000B52E2" w:rsidRDefault="001A6F7B" w:rsidP="001A6F7B">
      <w:pPr>
        <w:pStyle w:val="a3"/>
        <w:widowControl w:val="0"/>
        <w:overflowPunct w:val="0"/>
        <w:autoSpaceDE w:val="0"/>
        <w:autoSpaceDN w:val="0"/>
        <w:adjustRightInd w:val="0"/>
        <w:spacing w:after="0" w:line="215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B52E2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 xml:space="preserve"> текущий </w:t>
      </w:r>
      <w:r w:rsidRPr="000B52E2">
        <w:rPr>
          <w:rFonts w:ascii="Times New Roman" w:hAnsi="Times New Roman"/>
          <w:sz w:val="24"/>
          <w:szCs w:val="24"/>
          <w:lang w:val="ru-RU"/>
        </w:rPr>
        <w:t xml:space="preserve">  учебный год; </w:t>
      </w:r>
    </w:p>
    <w:p w:rsidR="001A6F7B" w:rsidRPr="00D62295" w:rsidRDefault="001A6F7B" w:rsidP="001A6F7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план</w:t>
      </w:r>
      <w:r w:rsidRPr="00D6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МБОУ «СОШ № 117 имени М.В. Стрельникова</w:t>
      </w:r>
      <w:r w:rsidRPr="000B52E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D62295">
        <w:rPr>
          <w:rFonts w:ascii="Times New Roman" w:hAnsi="Times New Roman"/>
          <w:sz w:val="24"/>
          <w:szCs w:val="24"/>
          <w:lang w:val="ru-RU"/>
        </w:rPr>
        <w:t xml:space="preserve"> г. Сорочинска </w:t>
      </w:r>
      <w:r>
        <w:rPr>
          <w:rFonts w:ascii="Times New Roman" w:hAnsi="Times New Roman"/>
          <w:sz w:val="24"/>
          <w:szCs w:val="24"/>
          <w:lang w:val="ru-RU"/>
        </w:rPr>
        <w:t xml:space="preserve">Оренбургской области </w:t>
      </w:r>
      <w:r w:rsidRPr="00D62295">
        <w:rPr>
          <w:rFonts w:ascii="Times New Roman" w:hAnsi="Times New Roman"/>
          <w:sz w:val="24"/>
          <w:szCs w:val="24"/>
          <w:lang w:val="ru-RU"/>
        </w:rPr>
        <w:t>на текущий учебный год</w:t>
      </w:r>
    </w:p>
    <w:p w:rsidR="001B7889" w:rsidRPr="001B7889" w:rsidRDefault="001B7889" w:rsidP="001B7889">
      <w:pPr>
        <w:pStyle w:val="a3"/>
        <w:widowControl w:val="0"/>
        <w:overflowPunct w:val="0"/>
        <w:autoSpaceDE w:val="0"/>
        <w:autoSpaceDN w:val="0"/>
        <w:adjustRightInd w:val="0"/>
        <w:spacing w:after="0" w:line="215" w:lineRule="auto"/>
        <w:ind w:left="142"/>
        <w:rPr>
          <w:rFonts w:ascii="Times New Roman" w:hAnsi="Times New Roman"/>
          <w:i/>
          <w:sz w:val="24"/>
          <w:szCs w:val="24"/>
          <w:lang w:val="ru-RU"/>
        </w:rPr>
      </w:pPr>
      <w:r w:rsidRPr="001B7889">
        <w:rPr>
          <w:rFonts w:ascii="Times New Roman" w:hAnsi="Times New Roman"/>
          <w:i/>
          <w:sz w:val="24"/>
          <w:szCs w:val="24"/>
          <w:lang w:val="ru-RU"/>
        </w:rPr>
        <w:t xml:space="preserve">Место предмета </w:t>
      </w:r>
      <w:r w:rsidR="00ED376A">
        <w:rPr>
          <w:rFonts w:ascii="Times New Roman" w:hAnsi="Times New Roman"/>
          <w:i/>
          <w:sz w:val="24"/>
          <w:szCs w:val="24"/>
          <w:lang w:val="ru-RU"/>
        </w:rPr>
        <w:t xml:space="preserve">в </w:t>
      </w:r>
      <w:r w:rsidRPr="001B7889">
        <w:rPr>
          <w:rFonts w:ascii="Times New Roman" w:hAnsi="Times New Roman"/>
          <w:i/>
          <w:sz w:val="24"/>
          <w:szCs w:val="24"/>
          <w:lang w:val="ru-RU"/>
        </w:rPr>
        <w:t>учебном плане:</w:t>
      </w:r>
    </w:p>
    <w:p w:rsidR="009464DC" w:rsidRPr="001B7889" w:rsidRDefault="009464DC" w:rsidP="001B7889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1B7889">
        <w:rPr>
          <w:rFonts w:ascii="Times New Roman" w:hAnsi="Times New Roman"/>
          <w:sz w:val="24"/>
          <w:szCs w:val="24"/>
          <w:lang w:val="ru-RU"/>
        </w:rPr>
        <w:t>Ра</w:t>
      </w:r>
      <w:r w:rsidR="00B73AB7" w:rsidRPr="001B7889">
        <w:rPr>
          <w:rFonts w:ascii="Times New Roman" w:hAnsi="Times New Roman"/>
          <w:sz w:val="24"/>
          <w:szCs w:val="24"/>
          <w:lang w:val="ru-RU"/>
        </w:rPr>
        <w:t xml:space="preserve">бочая программа рассчитана на </w:t>
      </w:r>
      <w:r w:rsidR="000F2577">
        <w:rPr>
          <w:rFonts w:ascii="Times New Roman" w:hAnsi="Times New Roman"/>
          <w:sz w:val="24"/>
          <w:szCs w:val="24"/>
          <w:lang w:val="ru-RU"/>
        </w:rPr>
        <w:t>136</w:t>
      </w:r>
      <w:r w:rsidR="00EA3681">
        <w:rPr>
          <w:rFonts w:ascii="Times New Roman" w:hAnsi="Times New Roman"/>
          <w:sz w:val="24"/>
          <w:szCs w:val="24"/>
          <w:lang w:val="ru-RU"/>
        </w:rPr>
        <w:t xml:space="preserve"> часа в год (2</w:t>
      </w:r>
      <w:r w:rsidRPr="001B7889">
        <w:rPr>
          <w:rFonts w:ascii="Times New Roman" w:hAnsi="Times New Roman"/>
          <w:sz w:val="24"/>
          <w:szCs w:val="24"/>
          <w:lang w:val="ru-RU"/>
        </w:rPr>
        <w:t xml:space="preserve"> час в неделю). </w:t>
      </w:r>
      <w:r w:rsidR="000F2577">
        <w:rPr>
          <w:rStyle w:val="a5"/>
          <w:rFonts w:ascii="Times New Roman" w:eastAsia="Calibri" w:hAnsi="Times New Roman"/>
          <w:sz w:val="24"/>
          <w:szCs w:val="24"/>
          <w:lang w:val="ru-RU"/>
        </w:rPr>
        <w:t>По плану установлено 11</w:t>
      </w:r>
      <w:r w:rsidR="00BE18AB" w:rsidRPr="001B7889">
        <w:rPr>
          <w:rStyle w:val="a5"/>
          <w:rFonts w:ascii="Times New Roman" w:eastAsia="Calibri" w:hAnsi="Times New Roman"/>
          <w:sz w:val="24"/>
          <w:szCs w:val="24"/>
          <w:lang w:val="ru-RU"/>
        </w:rPr>
        <w:t xml:space="preserve"> контрольные работы</w:t>
      </w:r>
    </w:p>
    <w:p w:rsidR="001B7889" w:rsidRDefault="001B7889" w:rsidP="001B7889">
      <w:pPr>
        <w:pStyle w:val="ac"/>
        <w:spacing w:line="276" w:lineRule="auto"/>
        <w:ind w:left="142"/>
        <w:outlineLvl w:val="0"/>
        <w:rPr>
          <w:i/>
        </w:rPr>
      </w:pPr>
      <w:r w:rsidRPr="001B7889">
        <w:rPr>
          <w:i/>
        </w:rPr>
        <w:t xml:space="preserve">Рабочая программа составлена с учетом следующего учебно-методического комплекта: </w:t>
      </w:r>
    </w:p>
    <w:p w:rsidR="001B7889" w:rsidRDefault="00B73AB7" w:rsidP="001B7889">
      <w:pPr>
        <w:pStyle w:val="ac"/>
        <w:spacing w:line="276" w:lineRule="auto"/>
        <w:ind w:left="142"/>
        <w:outlineLvl w:val="0"/>
      </w:pPr>
      <w:r w:rsidRPr="001B7889">
        <w:t xml:space="preserve">Учебник: </w:t>
      </w:r>
      <w:r w:rsidR="001B7889">
        <w:t>Певцова Е.А.. Право. Основы правовой культуры. Профильный и базовый уровень. Кни</w:t>
      </w:r>
      <w:r w:rsidR="005D4985">
        <w:t>га 1,2.</w:t>
      </w:r>
      <w:r w:rsidR="000F2577">
        <w:t xml:space="preserve"> 10- 11 класс</w:t>
      </w:r>
      <w:r w:rsidR="005D4985">
        <w:t xml:space="preserve"> «Русское </w:t>
      </w:r>
      <w:proofErr w:type="spellStart"/>
      <w:r w:rsidR="005D4985">
        <w:t>слово»</w:t>
      </w:r>
      <w:proofErr w:type="gramStart"/>
      <w:r w:rsidR="005D4985">
        <w:t>.М</w:t>
      </w:r>
      <w:proofErr w:type="spellEnd"/>
      <w:proofErr w:type="gramEnd"/>
      <w:r w:rsidR="005D4985">
        <w:t>.; 2012</w:t>
      </w:r>
      <w:r w:rsidR="001B7889">
        <w:t>г.</w:t>
      </w:r>
    </w:p>
    <w:p w:rsidR="001B7889" w:rsidRPr="001B7889" w:rsidRDefault="001B7889" w:rsidP="001B7889">
      <w:pPr>
        <w:pStyle w:val="ac"/>
        <w:spacing w:line="276" w:lineRule="auto"/>
        <w:ind w:left="142"/>
        <w:outlineLvl w:val="0"/>
        <w:rPr>
          <w:color w:val="000000"/>
        </w:rPr>
      </w:pPr>
      <w:r w:rsidRPr="001B7889">
        <w:rPr>
          <w:color w:val="000000"/>
        </w:rPr>
        <w:t xml:space="preserve">Ю. А. Кожин Практикум по праву К учебнику Е.А. Певцовой. «Право. Основы правовой культуры». Для 10 класса общеобразовательных учреждений М.: </w:t>
      </w:r>
      <w:r w:rsidR="005D4985">
        <w:rPr>
          <w:color w:val="000000"/>
        </w:rPr>
        <w:t>«РС», 2012</w:t>
      </w:r>
    </w:p>
    <w:p w:rsidR="009464DC" w:rsidRPr="001B7889" w:rsidRDefault="001B7889" w:rsidP="001B7889">
      <w:pPr>
        <w:spacing w:line="240" w:lineRule="auto"/>
        <w:ind w:left="142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1B788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464DC" w:rsidRPr="001B7889">
        <w:rPr>
          <w:rFonts w:ascii="Times New Roman" w:hAnsi="Times New Roman"/>
          <w:bCs/>
          <w:i/>
          <w:sz w:val="24"/>
          <w:szCs w:val="24"/>
          <w:lang w:val="ru-RU"/>
        </w:rPr>
        <w:t>Интернет-ресурсы:</w:t>
      </w:r>
    </w:p>
    <w:p w:rsidR="009464DC" w:rsidRPr="005D4985" w:rsidRDefault="009464DC" w:rsidP="001B7889">
      <w:pPr>
        <w:ind w:left="142"/>
        <w:rPr>
          <w:rFonts w:ascii="Times New Roman" w:hAnsi="Times New Roman"/>
          <w:sz w:val="24"/>
          <w:szCs w:val="24"/>
          <w:lang w:val="ru-RU"/>
        </w:rPr>
      </w:pPr>
      <w:r w:rsidRPr="001B7889">
        <w:rPr>
          <w:rFonts w:ascii="Times New Roman" w:hAnsi="Times New Roman"/>
          <w:sz w:val="24"/>
          <w:szCs w:val="24"/>
          <w:lang w:val="ru-RU"/>
        </w:rPr>
        <w:t xml:space="preserve">1. </w:t>
      </w:r>
      <w:hyperlink r:id="rId10" w:history="1">
        <w:r w:rsidRPr="001B7889">
          <w:rPr>
            <w:rStyle w:val="a5"/>
            <w:rFonts w:ascii="Times New Roman" w:eastAsia="Calibri" w:hAnsi="Times New Roman"/>
            <w:sz w:val="24"/>
            <w:szCs w:val="24"/>
          </w:rPr>
          <w:t>http</w:t>
        </w:r>
        <w:r w:rsidRPr="005D4985">
          <w:rPr>
            <w:rStyle w:val="a5"/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1B7889">
          <w:rPr>
            <w:rStyle w:val="a5"/>
            <w:rFonts w:ascii="Times New Roman" w:eastAsia="Calibri" w:hAnsi="Times New Roman"/>
            <w:sz w:val="24"/>
            <w:szCs w:val="24"/>
          </w:rPr>
          <w:t>www</w:t>
        </w:r>
        <w:r w:rsidRPr="005D4985">
          <w:rPr>
            <w:rStyle w:val="a5"/>
            <w:rFonts w:ascii="Times New Roman" w:eastAsia="Calibri" w:hAnsi="Times New Roman"/>
            <w:sz w:val="24"/>
            <w:szCs w:val="24"/>
            <w:lang w:val="ru-RU"/>
          </w:rPr>
          <w:t>.</w:t>
        </w:r>
        <w:r w:rsidRPr="001B7889">
          <w:rPr>
            <w:rStyle w:val="a5"/>
            <w:rFonts w:ascii="Times New Roman" w:eastAsia="Calibri" w:hAnsi="Times New Roman"/>
            <w:sz w:val="24"/>
            <w:szCs w:val="24"/>
          </w:rPr>
          <w:t>km</w:t>
        </w:r>
        <w:r w:rsidRPr="005D4985">
          <w:rPr>
            <w:rStyle w:val="a5"/>
            <w:rFonts w:ascii="Times New Roman" w:eastAsia="Calibri" w:hAnsi="Times New Roman"/>
            <w:sz w:val="24"/>
            <w:szCs w:val="24"/>
            <w:lang w:val="ru-RU"/>
          </w:rPr>
          <w:t>-</w:t>
        </w:r>
        <w:r w:rsidRPr="001B7889">
          <w:rPr>
            <w:rStyle w:val="a5"/>
            <w:rFonts w:ascii="Times New Roman" w:eastAsia="Calibri" w:hAnsi="Times New Roman"/>
            <w:sz w:val="24"/>
            <w:szCs w:val="24"/>
          </w:rPr>
          <w:t>school</w:t>
        </w:r>
        <w:r w:rsidRPr="005D4985">
          <w:rPr>
            <w:rStyle w:val="a5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1B7889">
          <w:rPr>
            <w:rStyle w:val="a5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5D4985">
          <w:rPr>
            <w:rStyle w:val="a5"/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1B7889">
          <w:rPr>
            <w:rStyle w:val="a5"/>
            <w:rFonts w:ascii="Times New Roman" w:eastAsia="Calibri" w:hAnsi="Times New Roman"/>
            <w:sz w:val="24"/>
            <w:szCs w:val="24"/>
          </w:rPr>
          <w:t>r</w:t>
        </w:r>
        <w:r w:rsidRPr="005D4985">
          <w:rPr>
            <w:rStyle w:val="a5"/>
            <w:rFonts w:ascii="Times New Roman" w:eastAsia="Calibri" w:hAnsi="Times New Roman"/>
            <w:sz w:val="24"/>
            <w:szCs w:val="24"/>
            <w:lang w:val="ru-RU"/>
          </w:rPr>
          <w:t>1/</w:t>
        </w:r>
        <w:r w:rsidRPr="001B7889">
          <w:rPr>
            <w:rStyle w:val="a5"/>
            <w:rFonts w:ascii="Times New Roman" w:eastAsia="Calibri" w:hAnsi="Times New Roman"/>
            <w:sz w:val="24"/>
            <w:szCs w:val="24"/>
          </w:rPr>
          <w:t>media</w:t>
        </w:r>
        <w:r w:rsidRPr="005D4985">
          <w:rPr>
            <w:rStyle w:val="a5"/>
            <w:rFonts w:ascii="Times New Roman" w:eastAsia="Calibri" w:hAnsi="Times New Roman"/>
            <w:sz w:val="24"/>
            <w:szCs w:val="24"/>
            <w:lang w:val="ru-RU"/>
          </w:rPr>
          <w:t>/</w:t>
        </w:r>
        <w:r w:rsidRPr="001B7889">
          <w:rPr>
            <w:rStyle w:val="a5"/>
            <w:rFonts w:ascii="Times New Roman" w:eastAsia="Calibri" w:hAnsi="Times New Roman"/>
            <w:sz w:val="24"/>
            <w:szCs w:val="24"/>
          </w:rPr>
          <w:t>a</w:t>
        </w:r>
        <w:r w:rsidRPr="005D4985">
          <w:rPr>
            <w:rStyle w:val="a5"/>
            <w:rFonts w:ascii="Times New Roman" w:eastAsia="Calibri" w:hAnsi="Times New Roman"/>
            <w:sz w:val="24"/>
            <w:szCs w:val="24"/>
            <w:lang w:val="ru-RU"/>
          </w:rPr>
          <w:t>1.</w:t>
        </w:r>
        <w:r w:rsidRPr="001B7889">
          <w:rPr>
            <w:rStyle w:val="a5"/>
            <w:rFonts w:ascii="Times New Roman" w:eastAsia="Calibri" w:hAnsi="Times New Roman"/>
            <w:sz w:val="24"/>
            <w:szCs w:val="24"/>
          </w:rPr>
          <w:t>asp</w:t>
        </w:r>
      </w:hyperlink>
    </w:p>
    <w:p w:rsidR="009464DC" w:rsidRPr="001B7889" w:rsidRDefault="009464DC" w:rsidP="001B788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B788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2. </w:t>
      </w:r>
      <w:hyperlink r:id="rId11" w:history="1"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http</w:t>
        </w:r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val="ru-RU"/>
          </w:rPr>
          <w:t>://</w:t>
        </w:r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www</w:t>
        </w:r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val="ru-RU"/>
          </w:rPr>
          <w:t>.</w:t>
        </w:r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constitution</w:t>
        </w:r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ru</w:t>
        </w:r>
        <w:proofErr w:type="spellEnd"/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val="ru-RU"/>
          </w:rPr>
          <w:t>/</w:t>
        </w:r>
      </w:hyperlink>
    </w:p>
    <w:p w:rsidR="009464DC" w:rsidRPr="001B7889" w:rsidRDefault="009464DC" w:rsidP="001B7889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1B7889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 w:rsidRPr="001B78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hyperlink r:id="rId12" w:history="1"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http</w:t>
        </w:r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val="ru-RU"/>
          </w:rPr>
          <w:t>://</w:t>
        </w:r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www</w:t>
        </w:r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hro</w:t>
        </w:r>
        <w:proofErr w:type="spellEnd"/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val="ru-RU"/>
          </w:rPr>
          <w:t>.</w:t>
        </w:r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org</w:t>
        </w:r>
      </w:hyperlink>
      <w:r w:rsidRPr="001B78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9464DC" w:rsidRPr="001B7889" w:rsidRDefault="009464DC" w:rsidP="001B7889">
      <w:pPr>
        <w:rPr>
          <w:rFonts w:ascii="Times New Roman" w:hAnsi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1B78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</w:t>
      </w:r>
      <w:r w:rsidRPr="001B78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1B7889">
          <w:rPr>
            <w:rFonts w:ascii="Times New Roman" w:hAnsi="Times New Roman"/>
            <w:bCs/>
            <w:color w:val="000000" w:themeColor="text1"/>
            <w:sz w:val="24"/>
            <w:szCs w:val="24"/>
            <w:u w:val="single"/>
            <w:shd w:val="clear" w:color="auto" w:fill="FFFFFF"/>
          </w:rPr>
          <w:t>http://www.wciom.ru</w:t>
        </w:r>
      </w:hyperlink>
    </w:p>
    <w:p w:rsidR="005F13E8" w:rsidRPr="001B7889" w:rsidRDefault="005F13E8" w:rsidP="001B788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7889">
        <w:rPr>
          <w:rFonts w:ascii="Times New Roman" w:hAnsi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5, </w:t>
      </w:r>
      <w:r w:rsidRPr="001B7889">
        <w:rPr>
          <w:rFonts w:ascii="Times New Roman" w:hAnsi="Times New Roman"/>
          <w:sz w:val="24"/>
          <w:szCs w:val="24"/>
        </w:rPr>
        <w:t>ido.edu.ru</w:t>
      </w:r>
    </w:p>
    <w:p w:rsidR="00B964B2" w:rsidRPr="00411FC5" w:rsidRDefault="009464DC" w:rsidP="008D4D3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sz w:val="24"/>
          <w:szCs w:val="24"/>
          <w:lang w:val="ru-RU"/>
        </w:rPr>
        <w:t>Планируемые резуль</w:t>
      </w:r>
      <w:r w:rsidR="000F2577">
        <w:rPr>
          <w:rFonts w:ascii="Times New Roman" w:hAnsi="Times New Roman"/>
          <w:b/>
          <w:sz w:val="24"/>
          <w:szCs w:val="24"/>
          <w:lang w:val="ru-RU"/>
        </w:rPr>
        <w:t>таты освоения учебного предмета 10-11 класса</w:t>
      </w:r>
    </w:p>
    <w:p w:rsidR="00B964B2" w:rsidRPr="00411FC5" w:rsidRDefault="00B964B2" w:rsidP="00B964B2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411FC5">
        <w:rPr>
          <w:iCs/>
          <w:color w:val="000000" w:themeColor="text1"/>
        </w:rPr>
        <w:t>В результате изучения права на профильном уровне ученик должен</w:t>
      </w:r>
    </w:p>
    <w:p w:rsidR="00B964B2" w:rsidRPr="00411FC5" w:rsidRDefault="00B964B2" w:rsidP="00B964B2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411FC5">
        <w:rPr>
          <w:b/>
          <w:color w:val="000000" w:themeColor="text1"/>
        </w:rPr>
        <w:t>знать/понимать</w:t>
      </w:r>
      <w:r w:rsidRPr="00411FC5">
        <w:rPr>
          <w:color w:val="000000" w:themeColor="text1"/>
        </w:rPr>
        <w:t xml:space="preserve"> систему и структуру права, современные правовые системы;</w:t>
      </w:r>
    </w:p>
    <w:p w:rsidR="00B964B2" w:rsidRPr="00411FC5" w:rsidRDefault="00B964B2" w:rsidP="00B964B2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411FC5">
        <w:rPr>
          <w:color w:val="000000" w:themeColor="text1"/>
        </w:rPr>
        <w:t>общие правила применения права; содержание прав и свобод человека;</w:t>
      </w:r>
    </w:p>
    <w:p w:rsidR="00B964B2" w:rsidRPr="00411FC5" w:rsidRDefault="00B964B2" w:rsidP="00B964B2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411FC5">
        <w:rPr>
          <w:color w:val="000000" w:themeColor="text1"/>
        </w:rPr>
        <w:t>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B964B2" w:rsidRPr="00411FC5" w:rsidRDefault="00B964B2" w:rsidP="00B964B2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</w:rPr>
      </w:pPr>
      <w:r w:rsidRPr="00411FC5">
        <w:rPr>
          <w:b/>
          <w:color w:val="000000" w:themeColor="text1"/>
        </w:rPr>
        <w:t>уметь характеризовать:</w:t>
      </w:r>
    </w:p>
    <w:p w:rsidR="00B964B2" w:rsidRPr="00411FC5" w:rsidRDefault="00B964B2" w:rsidP="00B964B2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proofErr w:type="gramStart"/>
      <w:r w:rsidRPr="00411FC5">
        <w:rPr>
          <w:color w:val="000000" w:themeColor="text1"/>
        </w:rPr>
        <w:t>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</w:t>
      </w:r>
      <w:r w:rsidRPr="00411FC5">
        <w:rPr>
          <w:color w:val="000000" w:themeColor="text1"/>
        </w:rPr>
        <w:lastRenderedPageBreak/>
        <w:t>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Pr="00411FC5">
        <w:rPr>
          <w:color w:val="000000" w:themeColor="text1"/>
        </w:rPr>
        <w:t xml:space="preserve"> порядок получения платных образовательных услуг;</w:t>
      </w:r>
    </w:p>
    <w:p w:rsidR="00411FC5" w:rsidRDefault="00B964B2" w:rsidP="00B964B2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proofErr w:type="gramStart"/>
      <w:r w:rsidRPr="00411FC5">
        <w:rPr>
          <w:b/>
          <w:color w:val="000000" w:themeColor="text1"/>
        </w:rPr>
        <w:t>объяснять:</w:t>
      </w:r>
      <w:r w:rsidRPr="00411FC5">
        <w:rPr>
          <w:color w:val="000000" w:themeColor="text1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 </w:t>
      </w:r>
      <w:r w:rsidRPr="00BB2D18">
        <w:rPr>
          <w:b/>
          <w:color w:val="000000" w:themeColor="text1"/>
        </w:rPr>
        <w:t>различать</w:t>
      </w:r>
      <w:r w:rsidRPr="00411FC5">
        <w:rPr>
          <w:color w:val="000000" w:themeColor="text1"/>
        </w:rPr>
        <w:t>: формы (источники) права, субъектов права; виды судопроизводства;</w:t>
      </w:r>
      <w:proofErr w:type="gramEnd"/>
      <w:r w:rsidRPr="00411FC5">
        <w:rPr>
          <w:color w:val="000000" w:themeColor="text1"/>
        </w:rPr>
        <w:t xml:space="preserve"> </w:t>
      </w:r>
      <w:proofErr w:type="gramStart"/>
      <w:r w:rsidRPr="00411FC5">
        <w:rPr>
          <w:color w:val="000000" w:themeColor="text1"/>
        </w:rPr>
        <w:t>основания и порядок назначения</w:t>
      </w:r>
      <w:r w:rsidR="00C83FC8" w:rsidRPr="00411FC5">
        <w:rPr>
          <w:color w:val="000000" w:themeColor="text1"/>
        </w:rPr>
        <w:t xml:space="preserve">  </w:t>
      </w:r>
      <w:r w:rsidRPr="00411FC5">
        <w:rPr>
          <w:color w:val="000000" w:themeColor="text1"/>
        </w:rPr>
        <w:t xml:space="preserve">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 </w:t>
      </w:r>
      <w:r w:rsidRPr="00411FC5">
        <w:rPr>
          <w:b/>
          <w:color w:val="000000" w:themeColor="text1"/>
        </w:rPr>
        <w:t>приводить примеры</w:t>
      </w:r>
      <w:r w:rsidRPr="00411FC5">
        <w:rPr>
          <w:color w:val="000000" w:themeColor="text1"/>
        </w:rPr>
        <w:t>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</w:t>
      </w:r>
      <w:proofErr w:type="gramEnd"/>
      <w:r w:rsidRPr="00411FC5">
        <w:rPr>
          <w:color w:val="000000" w:themeColor="text1"/>
        </w:rPr>
        <w:t xml:space="preserve"> общепризнанных принципов и норм международного права; правоприменительной практики;</w:t>
      </w:r>
    </w:p>
    <w:p w:rsidR="00B964B2" w:rsidRPr="00411FC5" w:rsidRDefault="00B964B2" w:rsidP="00B964B2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proofErr w:type="gramStart"/>
      <w:r w:rsidRPr="00411FC5">
        <w:rPr>
          <w:b/>
          <w:color w:val="000000" w:themeColor="text1"/>
        </w:rPr>
        <w:t>использовать приобретенные знания и умения</w:t>
      </w:r>
      <w:r w:rsidRPr="00411FC5">
        <w:rPr>
          <w:color w:val="000000" w:themeColor="text1"/>
        </w:rPr>
        <w:t xml:space="preserve"> </w:t>
      </w:r>
      <w:r w:rsidRPr="00411FC5">
        <w:rPr>
          <w:b/>
          <w:color w:val="000000" w:themeColor="text1"/>
        </w:rPr>
        <w:t>в практической деятельности и повседневной жизни для</w:t>
      </w:r>
      <w:r w:rsidRPr="00411FC5">
        <w:rPr>
          <w:color w:val="000000" w:themeColor="text1"/>
        </w:rPr>
        <w:t>: поиска, анализа, интерпретации и использования правовой информации; анализа текстов законодательных актов, норм права с точки зрения конкретных условий их реализации; изложения и аргументации собственных суждений о происходящих событиях и явлениях с точки зрения права; применения правил (норм) отношений, направленных на согласование интересов различных сторон (на заданных примерах);</w:t>
      </w:r>
      <w:proofErr w:type="gramEnd"/>
      <w:r w:rsidRPr="00411FC5">
        <w:rPr>
          <w:color w:val="000000" w:themeColor="text1"/>
        </w:rPr>
        <w:t xml:space="preserve"> осуществления учебных исследований и проектов по правовой тематике;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 обращения в надлежащие органы за квалифицированной юридической помощью.</w:t>
      </w:r>
    </w:p>
    <w:p w:rsidR="00F4301B" w:rsidRPr="00411FC5" w:rsidRDefault="00F4301B" w:rsidP="00F4301B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</w:t>
      </w:r>
      <w:r w:rsidR="00242648">
        <w:rPr>
          <w:rFonts w:ascii="Times New Roman" w:hAnsi="Times New Roman"/>
          <w:b/>
          <w:color w:val="000000"/>
          <w:sz w:val="24"/>
          <w:szCs w:val="24"/>
          <w:lang w:val="ru-RU"/>
        </w:rPr>
        <w:t>ание учебного   курса «Право</w:t>
      </w:r>
      <w:r w:rsidRPr="00411FC5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F4301B" w:rsidRPr="00411FC5" w:rsidRDefault="00F4301B" w:rsidP="00F4301B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 (68 часов)</w:t>
      </w:r>
    </w:p>
    <w:p w:rsidR="00F4301B" w:rsidRPr="00411FC5" w:rsidRDefault="00F4301B" w:rsidP="00F4301B">
      <w:pPr>
        <w:shd w:val="clear" w:color="auto" w:fill="FFFFFF"/>
        <w:ind w:right="-143"/>
        <w:jc w:val="both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 w:rsidRPr="00411F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1FC5">
        <w:rPr>
          <w:rFonts w:ascii="Times New Roman" w:hAnsi="Times New Roman"/>
          <w:b/>
          <w:spacing w:val="-5"/>
          <w:sz w:val="24"/>
          <w:szCs w:val="24"/>
          <w:lang w:val="ru-RU"/>
        </w:rPr>
        <w:t>Тема</w:t>
      </w:r>
      <w:proofErr w:type="gramStart"/>
      <w:r w:rsidRPr="00411FC5">
        <w:rPr>
          <w:rFonts w:ascii="Times New Roman" w:hAnsi="Times New Roman"/>
          <w:b/>
          <w:spacing w:val="-5"/>
          <w:sz w:val="24"/>
          <w:szCs w:val="24"/>
          <w:lang w:val="ru-RU"/>
        </w:rPr>
        <w:t>1</w:t>
      </w:r>
      <w:proofErr w:type="gramEnd"/>
      <w:r w:rsidRPr="00411FC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.  </w:t>
      </w:r>
      <w:r w:rsidRPr="00411FC5">
        <w:rPr>
          <w:rFonts w:ascii="Times New Roman" w:hAnsi="Times New Roman"/>
          <w:b/>
          <w:i/>
          <w:iCs/>
          <w:spacing w:val="-5"/>
          <w:sz w:val="24"/>
          <w:szCs w:val="24"/>
          <w:lang w:val="ru-RU"/>
        </w:rPr>
        <w:t>Роль права в жизни человека и общества</w:t>
      </w:r>
      <w:r w:rsidRPr="00411FC5">
        <w:rPr>
          <w:rFonts w:ascii="Times New Roman" w:hAnsi="Times New Roman"/>
          <w:i/>
          <w:iCs/>
          <w:spacing w:val="-5"/>
          <w:sz w:val="24"/>
          <w:szCs w:val="24"/>
          <w:lang w:val="ru-RU"/>
        </w:rPr>
        <w:t xml:space="preserve"> </w:t>
      </w:r>
      <w:r w:rsidR="008D4D3A" w:rsidRPr="00411FC5">
        <w:rPr>
          <w:rFonts w:ascii="Times New Roman" w:hAnsi="Times New Roman"/>
          <w:b/>
          <w:spacing w:val="-5"/>
          <w:sz w:val="24"/>
          <w:szCs w:val="24"/>
          <w:lang w:val="ru-RU"/>
        </w:rPr>
        <w:t>(8</w:t>
      </w:r>
      <w:r w:rsidRPr="00411FC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часов)</w:t>
      </w:r>
    </w:p>
    <w:p w:rsidR="00F4301B" w:rsidRPr="00411FC5" w:rsidRDefault="00F4301B" w:rsidP="00F4301B">
      <w:pPr>
        <w:shd w:val="clear" w:color="auto" w:fill="FFFFFF"/>
        <w:ind w:right="-143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sz w:val="24"/>
          <w:szCs w:val="24"/>
          <w:lang w:val="ru-RU"/>
        </w:rPr>
        <w:t>Значение изучения права. Система юридических наук. Юриди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ческие профессии: адвокат, нотариус, судья. Информация и пра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во. Теория происхождения права. Закономерности возникнове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ния права. Исторические особенности зарождения права в различных уголках мира. Происхождение права в государствах Древнего Востока, Древней Греции, Древнего Рима, у древних германцев и славян. Право и основные теории его понимания. Нормы права. Основные принципы права. Презумпции и аксио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мы права. Система регулирования общественных отношений. Механизм правового регулирования.</w:t>
      </w:r>
    </w:p>
    <w:p w:rsidR="00F4301B" w:rsidRPr="00411FC5" w:rsidRDefault="00F4301B" w:rsidP="00F4301B">
      <w:pPr>
        <w:shd w:val="clear" w:color="auto" w:fill="FFFFFF"/>
        <w:ind w:left="10" w:right="10" w:firstLine="698"/>
        <w:jc w:val="both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lastRenderedPageBreak/>
        <w:t>Тема 2</w:t>
      </w:r>
      <w:r w:rsidRPr="00411FC5">
        <w:rPr>
          <w:rFonts w:ascii="Times New Roman" w:hAnsi="Times New Roman"/>
          <w:spacing w:val="-7"/>
          <w:sz w:val="24"/>
          <w:szCs w:val="24"/>
          <w:lang w:val="ru-RU"/>
        </w:rPr>
        <w:t xml:space="preserve">. </w:t>
      </w:r>
      <w:r w:rsidRPr="00411FC5">
        <w:rPr>
          <w:rFonts w:ascii="Times New Roman" w:hAnsi="Times New Roman"/>
          <w:b/>
          <w:i/>
          <w:iCs/>
          <w:spacing w:val="-7"/>
          <w:sz w:val="24"/>
          <w:szCs w:val="24"/>
          <w:lang w:val="ru-RU"/>
        </w:rPr>
        <w:t>Теоретические основы права как системы</w:t>
      </w:r>
      <w:r w:rsidRPr="00411FC5">
        <w:rPr>
          <w:rFonts w:ascii="Times New Roman" w:hAnsi="Times New Roman"/>
          <w:i/>
          <w:iCs/>
          <w:spacing w:val="-7"/>
          <w:sz w:val="24"/>
          <w:szCs w:val="24"/>
          <w:lang w:val="ru-RU"/>
        </w:rPr>
        <w:t xml:space="preserve"> </w:t>
      </w:r>
      <w:r w:rsidR="008D4D3A"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>(14</w:t>
      </w:r>
      <w:r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 xml:space="preserve"> часов) </w:t>
      </w:r>
    </w:p>
    <w:p w:rsidR="00F4301B" w:rsidRPr="00411FC5" w:rsidRDefault="00F4301B" w:rsidP="00F4301B">
      <w:pPr>
        <w:shd w:val="clear" w:color="auto" w:fill="FFFFFF"/>
        <w:ind w:left="10" w:right="10" w:firstLine="416"/>
        <w:jc w:val="both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sz w:val="24"/>
          <w:szCs w:val="24"/>
          <w:lang w:val="ru-RU"/>
        </w:rPr>
        <w:t>Понятие и системы права. Правовая норма и ее характеристи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ка. Классификация норм права, структура правовой нормы. Спо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собы изложения норм права в нормативных актах. Институты права. Отрасли права. Методы правового регулирования. Поня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тие и виды правотворчества. Законодательный процесс. Юриди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 xml:space="preserve">ческая техника. Источники права. Правовой обычай. Договор как форма выражения воли участников правоотношений, их виды. 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>Нормативный правовой акт. Система иерархии нормативных пра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z w:val="24"/>
          <w:szCs w:val="24"/>
          <w:lang w:val="ru-RU"/>
        </w:rPr>
        <w:t>вовых актов. Действие норм права во времени, в пространстве и по кругу лиц. Систематизация нормативных правовых актов. Понятие реализации права и ее формы. Этапы и особенности применения права. Правила разрешения юридических противо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речий. Сущность и назначение толкования права. Способы и ви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ды толкования права. Пробелы в праве. Аналогия права и аналогия закона.</w:t>
      </w:r>
    </w:p>
    <w:p w:rsidR="00F4301B" w:rsidRPr="00411FC5" w:rsidRDefault="00F4301B" w:rsidP="00F4301B">
      <w:pPr>
        <w:shd w:val="clear" w:color="auto" w:fill="FFFFFF"/>
        <w:ind w:right="43" w:firstLine="708"/>
        <w:jc w:val="both"/>
        <w:rPr>
          <w:rFonts w:ascii="Times New Roman" w:hAnsi="Times New Roman"/>
          <w:b/>
          <w:bCs/>
          <w:spacing w:val="-6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 xml:space="preserve">Тема </w:t>
      </w:r>
      <w:r w:rsidRPr="00411FC5">
        <w:rPr>
          <w:rFonts w:ascii="Times New Roman" w:hAnsi="Times New Roman"/>
          <w:b/>
          <w:spacing w:val="-6"/>
          <w:sz w:val="24"/>
          <w:szCs w:val="24"/>
          <w:lang w:val="ru-RU"/>
        </w:rPr>
        <w:t>3</w:t>
      </w:r>
      <w:r w:rsidRPr="00411FC5">
        <w:rPr>
          <w:rFonts w:ascii="Times New Roman" w:hAnsi="Times New Roman"/>
          <w:spacing w:val="-6"/>
          <w:sz w:val="24"/>
          <w:szCs w:val="24"/>
          <w:lang w:val="ru-RU"/>
        </w:rPr>
        <w:t xml:space="preserve">. </w:t>
      </w:r>
      <w:r w:rsidRPr="00411FC5">
        <w:rPr>
          <w:rFonts w:ascii="Times New Roman" w:hAnsi="Times New Roman"/>
          <w:b/>
          <w:i/>
          <w:iCs/>
          <w:spacing w:val="-6"/>
          <w:sz w:val="24"/>
          <w:szCs w:val="24"/>
          <w:lang w:val="ru-RU"/>
        </w:rPr>
        <w:t>Правоотношения и правовая культура</w:t>
      </w:r>
      <w:r w:rsidRPr="00411FC5">
        <w:rPr>
          <w:rFonts w:ascii="Times New Roman" w:hAnsi="Times New Roman"/>
          <w:i/>
          <w:iCs/>
          <w:spacing w:val="-6"/>
          <w:sz w:val="24"/>
          <w:szCs w:val="24"/>
          <w:lang w:val="ru-RU"/>
        </w:rPr>
        <w:t xml:space="preserve"> </w:t>
      </w:r>
      <w:r w:rsidR="008D4D3A" w:rsidRPr="00411FC5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(12</w:t>
      </w:r>
      <w:r w:rsidRPr="00411FC5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 xml:space="preserve"> часов) </w:t>
      </w:r>
    </w:p>
    <w:p w:rsidR="008D4D3A" w:rsidRPr="00411FC5" w:rsidRDefault="00F4301B" w:rsidP="008D4D3A">
      <w:pPr>
        <w:shd w:val="clear" w:color="auto" w:fill="FFFFFF"/>
        <w:ind w:right="43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sz w:val="24"/>
          <w:szCs w:val="24"/>
          <w:lang w:val="ru-RU"/>
        </w:rPr>
        <w:t xml:space="preserve">Юридические факторы как основание правоотношений. Виды 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 xml:space="preserve">и структура правоотношений. Поведение людей в мире права. </w:t>
      </w:r>
      <w:r w:rsidRPr="00411FC5">
        <w:rPr>
          <w:rFonts w:ascii="Times New Roman" w:hAnsi="Times New Roman"/>
          <w:sz w:val="24"/>
          <w:szCs w:val="24"/>
          <w:lang w:val="ru-RU"/>
        </w:rPr>
        <w:t xml:space="preserve">Правомерное поведение. Правонарушение, его состав, признаки. 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 xml:space="preserve">Виды правонарушений. Функции юридической ответственности. </w:t>
      </w:r>
      <w:r w:rsidRPr="00411FC5">
        <w:rPr>
          <w:rFonts w:ascii="Times New Roman" w:hAnsi="Times New Roman"/>
          <w:sz w:val="24"/>
          <w:szCs w:val="24"/>
          <w:lang w:val="ru-RU"/>
        </w:rPr>
        <w:t>Принципы юридической ответственности. Виды юридической ответственности. Основания для освобождения от юридической ответственности. Обстоятельства, исключающие преступность деяния. Правовое сознание и его структура. Правовая психоло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гия. Правовая идеология. Правовая культура. Понятие правовой системы общества. Романо-германская правовая семья. Англо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саксонская правовая семья. Религиозно-правовая семья. Социа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листическая правовая семья. Особенности правовой системы России.</w:t>
      </w:r>
    </w:p>
    <w:p w:rsidR="008D4D3A" w:rsidRPr="00411FC5" w:rsidRDefault="00F4301B" w:rsidP="008D4D3A">
      <w:pPr>
        <w:shd w:val="clear" w:color="auto" w:fill="FFFFFF"/>
        <w:ind w:right="43" w:firstLine="426"/>
        <w:jc w:val="both"/>
        <w:rPr>
          <w:rFonts w:ascii="Times New Roman" w:hAnsi="Times New Roman"/>
          <w:b/>
          <w:bCs/>
          <w:spacing w:val="-6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Тема 4. </w:t>
      </w:r>
      <w:r w:rsidRPr="00411FC5">
        <w:rPr>
          <w:rFonts w:ascii="Times New Roman" w:hAnsi="Times New Roman"/>
          <w:b/>
          <w:i/>
          <w:iCs/>
          <w:spacing w:val="-6"/>
          <w:sz w:val="24"/>
          <w:szCs w:val="24"/>
          <w:lang w:val="ru-RU"/>
        </w:rPr>
        <w:t xml:space="preserve">Государство и право </w:t>
      </w:r>
      <w:r w:rsidR="008D4D3A" w:rsidRPr="00411FC5">
        <w:rPr>
          <w:rFonts w:ascii="Times New Roman" w:hAnsi="Times New Roman"/>
          <w:b/>
          <w:spacing w:val="-6"/>
          <w:sz w:val="24"/>
          <w:szCs w:val="24"/>
          <w:lang w:val="ru-RU"/>
        </w:rPr>
        <w:t>(26</w:t>
      </w:r>
      <w:r w:rsidRPr="00411FC5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11FC5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часов)</w:t>
      </w:r>
      <w:r w:rsidR="008D4D3A" w:rsidRPr="00411FC5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 xml:space="preserve"> </w:t>
      </w:r>
    </w:p>
    <w:p w:rsidR="00F4301B" w:rsidRPr="00411FC5" w:rsidRDefault="00F4301B" w:rsidP="008D4D3A">
      <w:pPr>
        <w:shd w:val="clear" w:color="auto" w:fill="FFFFFF"/>
        <w:ind w:right="43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sz w:val="24"/>
          <w:szCs w:val="24"/>
          <w:lang w:val="ru-RU"/>
        </w:rPr>
        <w:t xml:space="preserve">Понятие государства и его признаки. Подходы к пониманию государства. Жизнь людей в </w:t>
      </w:r>
      <w:proofErr w:type="spellStart"/>
      <w:r w:rsidRPr="00411FC5">
        <w:rPr>
          <w:rFonts w:ascii="Times New Roman" w:hAnsi="Times New Roman"/>
          <w:sz w:val="24"/>
          <w:szCs w:val="24"/>
          <w:lang w:val="ru-RU"/>
        </w:rPr>
        <w:t>догосударственный</w:t>
      </w:r>
      <w:proofErr w:type="spellEnd"/>
      <w:r w:rsidRPr="00411FC5">
        <w:rPr>
          <w:rFonts w:ascii="Times New Roman" w:hAnsi="Times New Roman"/>
          <w:sz w:val="24"/>
          <w:szCs w:val="24"/>
          <w:lang w:val="ru-RU"/>
        </w:rPr>
        <w:t xml:space="preserve"> период. Проис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хождение древневосточного государства. Происхождение антич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>ного государства. Происхождение государства у древних герман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z w:val="24"/>
          <w:szCs w:val="24"/>
          <w:lang w:val="ru-RU"/>
        </w:rPr>
        <w:t>цев и славян. Теории происхождения государства: теологическая, патриархальная, ирригационная, договорная марксистская, теория насилия. Признаки государства. Сущ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ность государства. Функции государства. Виды функций госу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дарства. Формы государства и ее элементы. Монархия как фор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 xml:space="preserve">ма правления. Республика как форма власти. Государственное устройство. Политический режим. Государственный механизм </w:t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t>и его структура. Государственный орган и его признаки. Глава го</w:t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z w:val="24"/>
          <w:szCs w:val="24"/>
          <w:lang w:val="ru-RU"/>
        </w:rPr>
        <w:t>сударства. Законодательная власть. Исполнительная власть. Су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дебная власть. Местное самоуправление. Принципы местного самоуправления. Правовое государство и его сущность. Призна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t xml:space="preserve">ки правового государства. Конституция Российской Федерации — </w:t>
      </w:r>
      <w:r w:rsidRPr="00411FC5">
        <w:rPr>
          <w:rFonts w:ascii="Times New Roman" w:hAnsi="Times New Roman"/>
          <w:sz w:val="24"/>
          <w:szCs w:val="24"/>
          <w:lang w:val="ru-RU"/>
        </w:rPr>
        <w:t>основной закон страны. Структура Конституции Российской Федерации. Эволюция понятия «гражданство». Порядок приоб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ретения и прекращения российского гражданства. Правовой статус человека в демократическом правовом государстве. Изби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  <w:t>рательные системы и их виды. Референдум. Выборы президента Российской федерации.</w:t>
      </w:r>
    </w:p>
    <w:p w:rsidR="00F4301B" w:rsidRPr="00411FC5" w:rsidRDefault="00F4301B" w:rsidP="00F4301B">
      <w:pPr>
        <w:shd w:val="clear" w:color="auto" w:fill="FFFFFF"/>
        <w:ind w:left="48" w:right="10" w:firstLine="660"/>
        <w:jc w:val="both"/>
        <w:rPr>
          <w:rFonts w:ascii="Times New Roman" w:hAnsi="Times New Roman"/>
          <w:b/>
          <w:bCs/>
          <w:spacing w:val="-7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 xml:space="preserve">Тема </w:t>
      </w:r>
      <w:r w:rsidRPr="00411FC5">
        <w:rPr>
          <w:rFonts w:ascii="Times New Roman" w:hAnsi="Times New Roman"/>
          <w:b/>
          <w:spacing w:val="-7"/>
          <w:sz w:val="24"/>
          <w:szCs w:val="24"/>
          <w:lang w:val="ru-RU"/>
        </w:rPr>
        <w:t>5.</w:t>
      </w:r>
      <w:r w:rsidRPr="00411FC5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11FC5">
        <w:rPr>
          <w:rFonts w:ascii="Times New Roman" w:hAnsi="Times New Roman"/>
          <w:b/>
          <w:i/>
          <w:iCs/>
          <w:spacing w:val="-7"/>
          <w:sz w:val="24"/>
          <w:szCs w:val="24"/>
          <w:lang w:val="ru-RU"/>
        </w:rPr>
        <w:t>Правосудие и правоохранительные органы</w:t>
      </w:r>
      <w:r w:rsidRPr="00411FC5">
        <w:rPr>
          <w:rFonts w:ascii="Times New Roman" w:hAnsi="Times New Roman"/>
          <w:i/>
          <w:iCs/>
          <w:spacing w:val="-7"/>
          <w:sz w:val="24"/>
          <w:szCs w:val="24"/>
          <w:lang w:val="ru-RU"/>
        </w:rPr>
        <w:t xml:space="preserve"> </w:t>
      </w:r>
      <w:r w:rsidR="008D4D3A"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>(8</w:t>
      </w:r>
      <w:r w:rsidRPr="00411FC5">
        <w:rPr>
          <w:rFonts w:ascii="Times New Roman" w:hAnsi="Times New Roman"/>
          <w:b/>
          <w:bCs/>
          <w:spacing w:val="-7"/>
          <w:sz w:val="24"/>
          <w:szCs w:val="24"/>
          <w:lang w:val="ru-RU"/>
        </w:rPr>
        <w:t xml:space="preserve"> часов) </w:t>
      </w:r>
    </w:p>
    <w:p w:rsidR="008D4D3A" w:rsidRDefault="00F4301B" w:rsidP="008D4D3A">
      <w:pPr>
        <w:shd w:val="clear" w:color="auto" w:fill="FFFFFF"/>
        <w:ind w:left="48" w:right="10" w:firstLine="378"/>
        <w:jc w:val="both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sz w:val="24"/>
          <w:szCs w:val="24"/>
          <w:lang w:val="ru-RU"/>
        </w:rPr>
        <w:t xml:space="preserve">Защита прав человека в государстве. Судебная система. </w:t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t>Конституционный суд Российской Федерации. Суды общей юрис</w:t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>дикции. Мировые суды. Порядок осуществления правосудия в су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z w:val="24"/>
          <w:szCs w:val="24"/>
          <w:lang w:val="ru-RU"/>
        </w:rPr>
        <w:t>дах общей юрисдикции. Арбитражные суды. Правоохранитель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 xml:space="preserve">ные органы Российской Федерации. Система органов внутренних </w:t>
      </w:r>
      <w:r w:rsidRPr="00411FC5">
        <w:rPr>
          <w:rFonts w:ascii="Times New Roman" w:hAnsi="Times New Roman"/>
          <w:spacing w:val="-2"/>
          <w:sz w:val="24"/>
          <w:szCs w:val="24"/>
          <w:lang w:val="ru-RU"/>
        </w:rPr>
        <w:t xml:space="preserve">дел. Прокуратура и ее деятельность. Органы Федеральной службы </w:t>
      </w:r>
      <w:r w:rsidRPr="00411FC5">
        <w:rPr>
          <w:rFonts w:ascii="Times New Roman" w:hAnsi="Times New Roman"/>
          <w:sz w:val="24"/>
          <w:szCs w:val="24"/>
          <w:lang w:val="ru-RU"/>
        </w:rPr>
        <w:t>безопасности Российской Федерации. Особенности деятельности правоохранительных органов РФ: Федеральная служба охраны РФ, Федеральная пограничная служба, Служба специальной свя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 xml:space="preserve">зи и 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 xml:space="preserve">информации, Федеральная служба по надзору в сфере связи, </w:t>
      </w:r>
      <w:r w:rsidRPr="00411FC5">
        <w:rPr>
          <w:rFonts w:ascii="Times New Roman" w:hAnsi="Times New Roman"/>
          <w:sz w:val="24"/>
          <w:szCs w:val="24"/>
          <w:lang w:val="ru-RU"/>
        </w:rPr>
        <w:t>Федеральная служба исполнения наказаний, Федеральная служ</w:t>
      </w:r>
      <w:r w:rsidRPr="00411FC5">
        <w:rPr>
          <w:rFonts w:ascii="Times New Roman" w:hAnsi="Times New Roman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t>ба судебных приставов, Федеральная налоговая служба, Феде</w:t>
      </w:r>
      <w:r w:rsidRPr="00411FC5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411FC5">
        <w:rPr>
          <w:rFonts w:ascii="Times New Roman" w:hAnsi="Times New Roman"/>
          <w:sz w:val="24"/>
          <w:szCs w:val="24"/>
          <w:lang w:val="ru-RU"/>
        </w:rPr>
        <w:t>ральная таможенная служба.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Содержание учебного   курса «Право»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11 класс (68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1. 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Гражданское право 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(16 час)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Понятие и сущность гражданского права. Гражданские право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отношения. Источники гражданского права. Виды субъектов гражданских правоотношений. Физическое лицо как субъект пра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ва. Юридические лица как субъекты права. Понятие сделки и ее виды. Формы сделок. Условия недействительности сделок. Пред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ставительство в сделках. Доверенность и ее виды. Понятие обяза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тельства. Способы обеспечения исполнения обязательств. Понятие договора и его содержание. Виды договоров. Порядок заклю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чения, изменения и расторжения договоров. Отдельные виды обязательств. Понятие права собственности. Основания возник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новения права собственности. Понятие права интеллектуальной собственности. Авторское право. Патентное право. Право средств индивидуализации участников гражданского оборота. Право ох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раны нетрадиционных объектов интеллектуальной собственнос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ти. Понятие общей собственности. Защита права собственности. Защита чести, достоинства и деловой репутации. Понятие граж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данско-правовой ответственности. Виды гражданско-правовой ответственности. Способы защиты гражданских прав. Предпри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нимательство и предпринимательское право. Правовые средства государственного регулирования экономики. Организационно-правовые формы предпринимательской деятельности. Хозяйст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венные товарищества. Хозяйственные общества. Производствен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ный кооператив (артель). Унитарное предприятие. Правовое регулирование защиты предпринимательской деятельности и прав предпринимателей. Права потребителей. Защита прав по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требителей при заключении договоров на оказание услуг. Сроки предъявления претензий. Защита прав потребителей. Понятие и сущность наследования. Правила наследования на основании завещания. Формы завещания. Наследование по закону.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6.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Семейное право</w:t>
      </w:r>
      <w:r w:rsidRPr="000F257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sz w:val="24"/>
          <w:szCs w:val="24"/>
          <w:lang w:val="ru-RU"/>
        </w:rPr>
        <w:t>(4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Порядок заключения брака. Расторжение брака. Имуществен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 xml:space="preserve">ные и личные неимущественные права супругов, выраженные в законе. </w:t>
      </w:r>
      <w:proofErr w:type="gramStart"/>
      <w:r w:rsidRPr="000F2577">
        <w:rPr>
          <w:rFonts w:ascii="Times New Roman" w:hAnsi="Times New Roman"/>
          <w:bCs/>
          <w:sz w:val="24"/>
          <w:szCs w:val="24"/>
          <w:lang w:val="ru-RU"/>
        </w:rPr>
        <w:t>Договорной</w:t>
      </w:r>
      <w:proofErr w:type="gramEnd"/>
      <w:r w:rsidRPr="000F2577">
        <w:rPr>
          <w:rFonts w:ascii="Times New Roman" w:hAnsi="Times New Roman"/>
          <w:bCs/>
          <w:sz w:val="24"/>
          <w:szCs w:val="24"/>
          <w:lang w:val="ru-RU"/>
        </w:rPr>
        <w:t xml:space="preserve"> режим имущества супругов. Родители и де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ти: правовые основы взаимоотношений. Алиментные обязатель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ства.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7.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Жилищное право</w:t>
      </w:r>
      <w:r w:rsidRPr="000F257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sz w:val="24"/>
          <w:szCs w:val="24"/>
          <w:lang w:val="ru-RU"/>
        </w:rPr>
        <w:t>(1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часа)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Жилищные правоотношения. Реализация гражданами права на жилье.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8.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Трудовое право</w:t>
      </w:r>
      <w:r w:rsidRPr="000F257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sz w:val="24"/>
          <w:szCs w:val="24"/>
          <w:lang w:val="ru-RU"/>
        </w:rPr>
        <w:t>(9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Понятие трудового права. Принципы и источники трудового права. Коллективный договор. Трудовое соглашение. Занятость и безработица. Занятость и трудоустройство. Порядок взаимо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отношений работников и работодателей. Трудовой договор. Га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рантии при приеме на работу. Порядок и условия трудового до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говора. Расторжение трудового договора по инициативе работодателя. Трудовые споры и дисциплинарная ответствен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ность. Понятие рабочего времени. Время отдыха. Правовое ре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гулирование труда несовершеннолетних. Льготы, гарантии и компенсации, предусмотренные трудовым законодательством для несовершеннолетних.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Тема 9. 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Административное право и административный процесс</w:t>
      </w:r>
      <w:r w:rsidRPr="000F257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(5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Административное право и административные правоотноше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ния. Особенности административного права. Административные правоотношения. Понятие административного правонарушения. Административная ответственность. Меры административного наказания. Производство по делам об административных право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нарушениях.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10.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Уголовное право и уголовный процесс</w:t>
      </w:r>
      <w:r w:rsidRPr="000F257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sz w:val="24"/>
          <w:szCs w:val="24"/>
          <w:lang w:val="ru-RU"/>
        </w:rPr>
        <w:t>(10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часов) 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Понятие уголовного права. Принципы уголовного права. Дей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ствие уголовного закона. Понятие преступления. Основные виды преступлений. Уголовная ответственность и наказание. Уголов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ная ответственность несовершеннолетних. Уголовный процесс. Особенности уголовного процесса по делам несовершеннолет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них. Защита от преступления. Права обвиняемого, потерпевшего, свидетеля. Уголовное судопроизводство.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11.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Правовое регулирование в различных сферах обществен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softHyphen/>
        <w:t>ной жизни</w:t>
      </w:r>
      <w:r w:rsidRPr="000F257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sz w:val="24"/>
          <w:szCs w:val="24"/>
          <w:lang w:val="ru-RU"/>
        </w:rPr>
        <w:t>(14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Пенсионная система и страхование. Правовое регулирова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ние денежного обращения. Экологическое право. Экологичес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кие правонарушения и юридическая ответственность. Право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вое регулирование отношений в области образования. Права и обязанности субъектов образовательных правоотношений. Профессиональное юридическое образование. Практические советы о том, как заключить договор на обучение. Юридичес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кие профессии: судьи, адвокаты, прокуроры, нотариусы, сле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дователи. Особенности профессиональной юридической дея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тельности.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Тема 12.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Международное право</w:t>
      </w:r>
      <w:r w:rsidRPr="000F257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t>5 часов)</w:t>
      </w:r>
    </w:p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2577">
        <w:rPr>
          <w:rFonts w:ascii="Times New Roman" w:hAnsi="Times New Roman"/>
          <w:bCs/>
          <w:sz w:val="24"/>
          <w:szCs w:val="24"/>
          <w:lang w:val="ru-RU"/>
        </w:rPr>
        <w:t>Понятие международного права. Источники и принципы меж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дународного права. Субъекты международного права. Междуна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родная защита прав человека в условиях мирного и военного вре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мени. Правозащитные организации и развитие системы прав человека. Европейский суд по правам человека. Международная защита прав детей. Международные споры и международно-пра</w:t>
      </w:r>
      <w:r w:rsidRPr="000F2577">
        <w:rPr>
          <w:rFonts w:ascii="Times New Roman" w:hAnsi="Times New Roman"/>
          <w:bCs/>
          <w:sz w:val="24"/>
          <w:szCs w:val="24"/>
          <w:lang w:val="ru-RU"/>
        </w:rPr>
        <w:softHyphen/>
        <w:t>вовая ответственность. Международное гуманитарное право и права человека</w:t>
      </w:r>
    </w:p>
    <w:p w:rsidR="008D4D3A" w:rsidRPr="00411FC5" w:rsidRDefault="008D4D3A" w:rsidP="008D4D3A">
      <w:pPr>
        <w:shd w:val="clear" w:color="auto" w:fill="FFFFFF"/>
        <w:ind w:left="48" w:right="10" w:firstLine="378"/>
        <w:jc w:val="center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Тематическое планирование по </w:t>
      </w:r>
      <w:r w:rsidR="00B73AB7">
        <w:rPr>
          <w:rFonts w:ascii="Times New Roman" w:hAnsi="Times New Roman"/>
          <w:b/>
          <w:bCs/>
          <w:sz w:val="24"/>
          <w:szCs w:val="24"/>
          <w:lang w:val="ru-RU"/>
        </w:rPr>
        <w:t>праву</w:t>
      </w:r>
      <w:r w:rsid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10 класс</w:t>
      </w:r>
    </w:p>
    <w:p w:rsidR="008D4D3A" w:rsidRPr="00411FC5" w:rsidRDefault="008D4D3A" w:rsidP="008D4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  <w:highlight w:val="green"/>
          <w:lang w:val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03"/>
        <w:gridCol w:w="3635"/>
        <w:gridCol w:w="3166"/>
      </w:tblGrid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1B7889" w:rsidRDefault="001B7889" w:rsidP="00BB2D18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889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предмета</w:t>
            </w:r>
          </w:p>
          <w:p w:rsidR="001B7889" w:rsidRPr="001B7889" w:rsidRDefault="001B7889" w:rsidP="00BB2D18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35" w:type="dxa"/>
          </w:tcPr>
          <w:p w:rsidR="001B7889" w:rsidRPr="001B7889" w:rsidRDefault="001B7889" w:rsidP="00BB2D18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166" w:type="dxa"/>
          </w:tcPr>
          <w:p w:rsidR="001B7889" w:rsidRPr="001B7889" w:rsidRDefault="001B7889" w:rsidP="001B7889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1B7889" w:rsidRPr="001B7889" w:rsidRDefault="001B7889" w:rsidP="001B7889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889">
              <w:rPr>
                <w:rFonts w:ascii="Times New Roman" w:hAnsi="Times New Roman"/>
                <w:sz w:val="24"/>
                <w:szCs w:val="24"/>
                <w:lang w:val="ru-RU"/>
              </w:rPr>
              <w:t>контрольных работ</w:t>
            </w:r>
          </w:p>
        </w:tc>
      </w:tr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BB2D18" w:rsidRDefault="001B7889" w:rsidP="008D4D3A">
            <w:pPr>
              <w:shd w:val="clear" w:color="auto" w:fill="FFFFFF"/>
              <w:ind w:right="-143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Тема</w:t>
            </w:r>
            <w:proofErr w:type="gramStart"/>
            <w:r w:rsidRPr="00BB2D1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1</w:t>
            </w:r>
            <w:proofErr w:type="gramEnd"/>
            <w:r w:rsidRPr="00BB2D1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.  </w:t>
            </w:r>
            <w:r w:rsidRPr="00BB2D18">
              <w:rPr>
                <w:rFonts w:ascii="Times New Roman" w:hAnsi="Times New Roman"/>
                <w:iCs/>
                <w:spacing w:val="-5"/>
                <w:sz w:val="24"/>
                <w:szCs w:val="24"/>
                <w:lang w:val="ru-RU"/>
              </w:rPr>
              <w:t xml:space="preserve">Роль права в жизни человека и общества </w:t>
            </w:r>
          </w:p>
          <w:p w:rsidR="001B7889" w:rsidRPr="00BB2D18" w:rsidRDefault="001B7889" w:rsidP="008D4D3A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FC5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BB2D18" w:rsidRDefault="001B7889" w:rsidP="008D4D3A">
            <w:pPr>
              <w:shd w:val="clear" w:color="auto" w:fill="FFFFFF"/>
              <w:ind w:left="10" w:right="10" w:firstLine="61"/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  <w:t>Тема 2</w:t>
            </w:r>
            <w:r w:rsidRPr="00BB2D1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. </w:t>
            </w:r>
            <w:r w:rsidRPr="00BB2D18">
              <w:rPr>
                <w:rFonts w:ascii="Times New Roman" w:hAnsi="Times New Roman"/>
                <w:iCs/>
                <w:spacing w:val="-7"/>
                <w:sz w:val="24"/>
                <w:szCs w:val="24"/>
                <w:lang w:val="ru-RU"/>
              </w:rPr>
              <w:t xml:space="preserve">Теоретические основы права как системы </w:t>
            </w:r>
          </w:p>
          <w:p w:rsidR="001B7889" w:rsidRPr="00BB2D18" w:rsidRDefault="001B7889" w:rsidP="008D4D3A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FC5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BB2D18" w:rsidRDefault="001B7889" w:rsidP="008D4D3A">
            <w:pPr>
              <w:shd w:val="clear" w:color="auto" w:fill="FFFFFF"/>
              <w:ind w:right="43" w:firstLine="71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Тема </w:t>
            </w:r>
            <w:r w:rsidRPr="00BB2D1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3. </w:t>
            </w:r>
            <w:r w:rsidRPr="00BB2D18">
              <w:rPr>
                <w:rFonts w:ascii="Times New Roman" w:hAnsi="Times New Roman"/>
                <w:iCs/>
                <w:spacing w:val="-6"/>
                <w:sz w:val="24"/>
                <w:szCs w:val="24"/>
                <w:lang w:val="ru-RU"/>
              </w:rPr>
              <w:t xml:space="preserve">Правоотношения и правовая культура </w:t>
            </w:r>
            <w:r w:rsidRPr="00BB2D1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1B7889" w:rsidRPr="00BB2D18" w:rsidRDefault="001B7889" w:rsidP="008D4D3A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166" w:type="dxa"/>
          </w:tcPr>
          <w:p w:rsidR="001B7889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BB2D18" w:rsidRDefault="001B7889" w:rsidP="008D4D3A">
            <w:pPr>
              <w:shd w:val="clear" w:color="auto" w:fill="FFFFFF"/>
              <w:ind w:right="43" w:firstLine="71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Тема 4. </w:t>
            </w:r>
            <w:r w:rsidRPr="00BB2D18">
              <w:rPr>
                <w:rFonts w:ascii="Times New Roman" w:hAnsi="Times New Roman"/>
                <w:iCs/>
                <w:spacing w:val="-6"/>
                <w:sz w:val="24"/>
                <w:szCs w:val="24"/>
                <w:lang w:val="ru-RU"/>
              </w:rPr>
              <w:t xml:space="preserve">Государство и право </w:t>
            </w:r>
            <w:r w:rsidRPr="00BB2D1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1B7889" w:rsidRPr="00BB2D18" w:rsidRDefault="001B7889" w:rsidP="008D4D3A">
            <w:pPr>
              <w:pStyle w:val="a7"/>
              <w:spacing w:line="360" w:lineRule="auto"/>
              <w:rPr>
                <w:bCs/>
              </w:rPr>
            </w:pPr>
          </w:p>
        </w:tc>
        <w:tc>
          <w:tcPr>
            <w:tcW w:w="3635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FC5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166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B7889" w:rsidRPr="00411FC5" w:rsidTr="001B7889">
        <w:trPr>
          <w:jc w:val="center"/>
        </w:trPr>
        <w:tc>
          <w:tcPr>
            <w:tcW w:w="3903" w:type="dxa"/>
          </w:tcPr>
          <w:p w:rsidR="001B7889" w:rsidRPr="00BB2D18" w:rsidRDefault="001B7889" w:rsidP="008D4D3A">
            <w:pPr>
              <w:shd w:val="clear" w:color="auto" w:fill="FFFFFF"/>
              <w:ind w:left="48" w:right="10" w:firstLine="23"/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  <w:t xml:space="preserve">Тема </w:t>
            </w:r>
            <w:r w:rsidRPr="00BB2D1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5. </w:t>
            </w:r>
            <w:r w:rsidRPr="00BB2D18">
              <w:rPr>
                <w:rFonts w:ascii="Times New Roman" w:hAnsi="Times New Roman"/>
                <w:iCs/>
                <w:spacing w:val="-7"/>
                <w:sz w:val="24"/>
                <w:szCs w:val="24"/>
                <w:lang w:val="ru-RU"/>
              </w:rPr>
              <w:t xml:space="preserve">Правосудие и правоохранительные органы </w:t>
            </w:r>
          </w:p>
          <w:p w:rsidR="001B7889" w:rsidRPr="00BB2D18" w:rsidRDefault="001B7889" w:rsidP="008D4D3A">
            <w:pPr>
              <w:pStyle w:val="a7"/>
              <w:spacing w:line="360" w:lineRule="auto"/>
              <w:rPr>
                <w:bCs/>
              </w:rPr>
            </w:pPr>
          </w:p>
        </w:tc>
        <w:tc>
          <w:tcPr>
            <w:tcW w:w="3635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FC5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1B7889" w:rsidRPr="00411FC5" w:rsidRDefault="001B7889" w:rsidP="00BB2D18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8D4D3A" w:rsidRDefault="008D4D3A" w:rsidP="008D4D3A">
      <w:pPr>
        <w:shd w:val="clear" w:color="auto" w:fill="FFFFFF"/>
        <w:ind w:left="48" w:right="10" w:firstLine="37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577" w:rsidRPr="000F2577" w:rsidRDefault="000F2577" w:rsidP="000F2577">
      <w:pPr>
        <w:shd w:val="clear" w:color="auto" w:fill="FFFFFF"/>
        <w:ind w:left="48" w:right="10" w:firstLine="378"/>
        <w:jc w:val="center"/>
        <w:rPr>
          <w:rFonts w:ascii="Times New Roman" w:hAnsi="Times New Roman"/>
          <w:sz w:val="24"/>
          <w:szCs w:val="24"/>
          <w:lang w:val="ru-RU"/>
        </w:rPr>
      </w:pPr>
      <w:r w:rsidRPr="000F257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Тематическое планирование по праву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11 класс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03"/>
        <w:gridCol w:w="3635"/>
        <w:gridCol w:w="3166"/>
      </w:tblGrid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учебного предмета</w:t>
            </w:r>
          </w:p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sz w:val="24"/>
                <w:szCs w:val="24"/>
                <w:lang w:val="ru-RU"/>
              </w:rPr>
              <w:t>контрольных работ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Гражданское право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6.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Семейное право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7.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Жилищное право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8.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Трудовое право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9.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Административное право и административный процесс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10.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Уголовное право и уголовный процесс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11.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Правовое регулирование в различных сферах обществен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softHyphen/>
              <w:t xml:space="preserve">ной жизни 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12. </w:t>
            </w:r>
            <w:r w:rsidRPr="000F25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Международное право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F2577" w:rsidRPr="000F2577" w:rsidTr="000F2577">
        <w:trPr>
          <w:jc w:val="center"/>
        </w:trPr>
        <w:tc>
          <w:tcPr>
            <w:tcW w:w="3903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3635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166" w:type="dxa"/>
          </w:tcPr>
          <w:p w:rsidR="000F2577" w:rsidRPr="000F2577" w:rsidRDefault="000F2577" w:rsidP="000F2577">
            <w:pPr>
              <w:shd w:val="clear" w:color="auto" w:fill="FFFFFF"/>
              <w:spacing w:after="200" w:line="276" w:lineRule="auto"/>
              <w:ind w:left="48" w:right="10" w:firstLine="37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25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0F2577" w:rsidRPr="000F2577" w:rsidRDefault="000F2577" w:rsidP="000F2577">
      <w:pPr>
        <w:shd w:val="clear" w:color="auto" w:fill="FFFFFF"/>
        <w:ind w:left="48" w:right="10" w:firstLine="37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4D3A" w:rsidRPr="00411FC5" w:rsidRDefault="008D4D3A" w:rsidP="008D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bCs/>
          <w:sz w:val="24"/>
          <w:szCs w:val="24"/>
          <w:lang w:val="ru-RU"/>
        </w:rPr>
        <w:t xml:space="preserve">Календарно-тематическое планирование по </w:t>
      </w:r>
      <w:r w:rsidR="00F25AA7">
        <w:rPr>
          <w:rFonts w:ascii="Times New Roman" w:hAnsi="Times New Roman"/>
          <w:b/>
          <w:bCs/>
          <w:sz w:val="24"/>
          <w:szCs w:val="24"/>
          <w:lang w:val="ru-RU"/>
        </w:rPr>
        <w:t>праву</w:t>
      </w:r>
      <w:r w:rsidR="000F2577">
        <w:rPr>
          <w:rFonts w:ascii="Times New Roman" w:hAnsi="Times New Roman"/>
          <w:b/>
          <w:bCs/>
          <w:sz w:val="24"/>
          <w:szCs w:val="24"/>
          <w:lang w:val="ru-RU"/>
        </w:rPr>
        <w:t xml:space="preserve"> 10 класс</w:t>
      </w:r>
    </w:p>
    <w:p w:rsidR="008D4D3A" w:rsidRPr="00411FC5" w:rsidRDefault="008D4D3A" w:rsidP="008D4D3A">
      <w:pPr>
        <w:widowControl w:val="0"/>
        <w:autoSpaceDE w:val="0"/>
        <w:autoSpaceDN w:val="0"/>
        <w:adjustRightInd w:val="0"/>
        <w:spacing w:after="0" w:line="222" w:lineRule="auto"/>
        <w:ind w:left="42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9"/>
        <w:gridCol w:w="1417"/>
        <w:gridCol w:w="7"/>
        <w:gridCol w:w="1262"/>
        <w:gridCol w:w="7"/>
        <w:gridCol w:w="1134"/>
      </w:tblGrid>
      <w:tr w:rsidR="008D4D3A" w:rsidRPr="00411FC5" w:rsidTr="00EE2790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1F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b/>
                <w:w w:val="99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Дата</w:t>
            </w:r>
          </w:p>
        </w:tc>
      </w:tr>
      <w:tr w:rsidR="008D4D3A" w:rsidRPr="00411FC5" w:rsidTr="00EE2790">
        <w:trPr>
          <w:trHeight w:val="276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</w:pPr>
          </w:p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Корректировка</w:t>
            </w:r>
          </w:p>
        </w:tc>
      </w:tr>
      <w:tr w:rsidR="008D4D3A" w:rsidRPr="00411FC5" w:rsidTr="00EE2790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w w:val="98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3A" w:rsidRPr="00411FC5" w:rsidTr="00EE2790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D3A" w:rsidRPr="008B249A" w:rsidTr="00EE2790">
        <w:trPr>
          <w:trHeight w:val="263"/>
          <w:jc w:val="center"/>
        </w:trPr>
        <w:tc>
          <w:tcPr>
            <w:tcW w:w="5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4D3A" w:rsidRPr="00411FC5" w:rsidRDefault="00EE2790" w:rsidP="00BB2D1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Вводная тема. Роль права в жизни человека 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4D3A" w:rsidRPr="00411FC5" w:rsidRDefault="008D4D3A" w:rsidP="00BB2D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4D3A" w:rsidRPr="00411FC5" w:rsidRDefault="008D4D3A" w:rsidP="00BB2D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8D4D3A" w:rsidP="00BB2D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4D3A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Юриспруденция как важная область человеческих знаний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Юриспруденция как важная область человеческих знаний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BB2D18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2D1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t>Особенности и закономерности возникновения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t>Особенности и закономерности возникновения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Принципы, аксиомы и презумпции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lastRenderedPageBreak/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Принципы, аксиомы и презумпции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1B7889" w:rsidP="00BB2D18">
            <w:pPr>
              <w:pStyle w:val="a7"/>
              <w:jc w:val="center"/>
            </w:pPr>
            <w: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8B249A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8D4D3A" w:rsidP="00BB2D18">
            <w:pPr>
              <w:pStyle w:val="a7"/>
              <w:jc w:val="center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rPr>
                <w:b/>
              </w:rPr>
              <w:t>Тема</w:t>
            </w:r>
            <w:proofErr w:type="gramStart"/>
            <w:r w:rsidRPr="00411FC5">
              <w:rPr>
                <w:b/>
              </w:rPr>
              <w:t>1</w:t>
            </w:r>
            <w:proofErr w:type="gramEnd"/>
            <w:r w:rsidRPr="00411FC5">
              <w:rPr>
                <w:b/>
              </w:rPr>
              <w:t>. Теоретические основы права как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6861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861" w:rsidRPr="00411FC5" w:rsidRDefault="00ED6861" w:rsidP="00BB2D18">
            <w:pPr>
              <w:pStyle w:val="a7"/>
              <w:jc w:val="center"/>
            </w:pPr>
            <w: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6861" w:rsidRPr="00ED6861" w:rsidRDefault="00ED6861" w:rsidP="00BB2D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861" w:rsidRPr="00411FC5" w:rsidRDefault="00ED6861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861" w:rsidRPr="00411FC5" w:rsidRDefault="00ED6861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6861" w:rsidRPr="00411FC5" w:rsidRDefault="00ED6861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Правотворчество и процесс формирования права.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12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Правотворчество и процесс формирования права.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13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BB2D18" w:rsidRDefault="00EE2790" w:rsidP="00BB2D18">
            <w:pPr>
              <w:pStyle w:val="a7"/>
              <w:jc w:val="center"/>
            </w:pPr>
            <w:r w:rsidRPr="00BB2D18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Действие норм права во времени, в пространстве и по кругу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Действие норм права во времени, в пространстве и по кругу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t>Толкование права: задачи и особенности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t>Толкование права: задачи и особенности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  <w:jc w:val="center"/>
            </w:pPr>
            <w:r w:rsidRPr="00411FC5"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</w:pPr>
            <w:r w:rsidRPr="00411FC5"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8B249A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</w:pPr>
            <w:r w:rsidRPr="00411FC5">
              <w:rPr>
                <w:b/>
              </w:rPr>
              <w:t>Тема</w:t>
            </w:r>
            <w:proofErr w:type="gramStart"/>
            <w:r w:rsidRPr="00411FC5">
              <w:rPr>
                <w:b/>
              </w:rPr>
              <w:t>2</w:t>
            </w:r>
            <w:proofErr w:type="gramEnd"/>
            <w:r w:rsidRPr="00411FC5">
              <w:rPr>
                <w:b/>
              </w:rPr>
              <w:t>. Правоотношения и правовая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</w:p>
          <w:p w:rsidR="00EE2790" w:rsidRPr="00411FC5" w:rsidRDefault="00EE2790" w:rsidP="00BB2D18">
            <w:pPr>
              <w:pStyle w:val="a7"/>
              <w:jc w:val="center"/>
            </w:pPr>
            <w:r w:rsidRPr="00411FC5">
              <w:t>26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Юридическая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lastRenderedPageBreak/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Юридическая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Правосознание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правовая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90" w:rsidRPr="00BB2D18" w:rsidRDefault="00EE2790" w:rsidP="00BB2D18">
            <w:pPr>
              <w:pStyle w:val="a7"/>
              <w:jc w:val="center"/>
            </w:pPr>
            <w:r w:rsidRPr="00BB2D18"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Правосознание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правовая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BB2D18" w:rsidRDefault="00EE2790" w:rsidP="00BB2D18">
            <w:pPr>
              <w:pStyle w:val="a7"/>
              <w:jc w:val="center"/>
            </w:pPr>
            <w:r w:rsidRPr="00BB2D18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Правовые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современности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Правовые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современности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D3A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D3A" w:rsidRPr="00411FC5" w:rsidRDefault="008D4D3A" w:rsidP="00BB2D18">
            <w:pPr>
              <w:pStyle w:val="a7"/>
              <w:jc w:val="center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EE2790" w:rsidP="00BB2D18">
            <w:pPr>
              <w:pStyle w:val="a7"/>
            </w:pPr>
            <w:r w:rsidRPr="00411FC5">
              <w:rPr>
                <w:b/>
              </w:rPr>
              <w:t>Тема 3. Государство и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4D3A" w:rsidRPr="00411FC5" w:rsidRDefault="008D4D3A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3A" w:rsidRPr="00411FC5" w:rsidRDefault="008D4D3A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Понятие государства и его признаки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Понятие государства и его признаки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происхождения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38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происхождения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pStyle w:val="a7"/>
              <w:jc w:val="center"/>
            </w:pPr>
            <w:r w:rsidRPr="00411FC5"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EE2790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власти и управления в стране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власти и управления в стране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Правовое государство и его сущность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Правовое государство и его сущность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 Российской Федераци</w:t>
            </w:r>
            <w:proofErr w:type="gramStart"/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Основной закон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Конституция Российской Федераци</w:t>
            </w:r>
            <w:proofErr w:type="gramStart"/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Основной закон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411FC5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 w:rsidP="00BB2D18">
            <w:pPr>
              <w:pStyle w:val="a7"/>
              <w:jc w:val="center"/>
            </w:pPr>
            <w:r w:rsidRPr="00411FC5">
              <w:t>49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конституционного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строя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790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 w:rsidP="00BB2D18">
            <w:pPr>
              <w:pStyle w:val="a7"/>
              <w:jc w:val="center"/>
            </w:pPr>
            <w:r w:rsidRPr="00411FC5"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конституционного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строя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790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790" w:rsidRPr="00411FC5" w:rsidRDefault="00EE2790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правовая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правовая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lastRenderedPageBreak/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Правовой статус человека в демократическом правовом государстве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Правовой статус человека в демократическом правовом государстве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Избирательные системы и их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Избирательные системы и их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Понятие и этапы избирательного процесса.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Понятие и этапы избирательного процесса.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8B249A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4.Правосудие и правоохранительные органы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человека в государстве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человека в государстве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человека в государстве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Правоохранительные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Правоохранительные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Правоохранительные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411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Обобщающее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</w:p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1FC5" w:rsidRPr="00411FC5" w:rsidTr="00EE2790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pStyle w:val="a7"/>
              <w:jc w:val="center"/>
            </w:pPr>
            <w:r w:rsidRPr="00411FC5">
              <w:t>68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41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FC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1FC5" w:rsidRPr="00411FC5" w:rsidRDefault="00411FC5" w:rsidP="00BB2D1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FC5" w:rsidRPr="00411FC5" w:rsidRDefault="00411FC5" w:rsidP="00BB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D4D3A" w:rsidRDefault="008D4D3A" w:rsidP="008D4D3A">
      <w:pPr>
        <w:shd w:val="clear" w:color="auto" w:fill="FFFFFF"/>
        <w:ind w:left="48" w:right="10" w:firstLine="37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1898" w:rsidRDefault="001D1898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F2577" w:rsidRPr="00411FC5" w:rsidRDefault="000F2577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11FC5">
        <w:rPr>
          <w:rFonts w:ascii="Times New Roman" w:hAnsi="Times New Roman"/>
          <w:b/>
          <w:bCs/>
          <w:sz w:val="24"/>
          <w:szCs w:val="24"/>
          <w:lang w:val="ru-RU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праву 11 класс</w:t>
      </w:r>
    </w:p>
    <w:p w:rsidR="000F2577" w:rsidRPr="00411FC5" w:rsidRDefault="000F2577" w:rsidP="000F2577">
      <w:pPr>
        <w:widowControl w:val="0"/>
        <w:autoSpaceDE w:val="0"/>
        <w:autoSpaceDN w:val="0"/>
        <w:adjustRightInd w:val="0"/>
        <w:spacing w:after="0" w:line="222" w:lineRule="auto"/>
        <w:ind w:left="42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51"/>
        <w:gridCol w:w="18"/>
        <w:gridCol w:w="1417"/>
        <w:gridCol w:w="7"/>
        <w:gridCol w:w="1262"/>
        <w:gridCol w:w="7"/>
        <w:gridCol w:w="1134"/>
      </w:tblGrid>
      <w:tr w:rsidR="000F2577" w:rsidRPr="00411FC5" w:rsidTr="000F2577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11F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b/>
                <w:w w:val="99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Дата</w:t>
            </w:r>
          </w:p>
        </w:tc>
      </w:tr>
      <w:tr w:rsidR="000F2577" w:rsidRPr="00411FC5" w:rsidTr="000F2577">
        <w:trPr>
          <w:trHeight w:val="276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</w:pPr>
          </w:p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Корректировка</w:t>
            </w:r>
          </w:p>
        </w:tc>
      </w:tr>
      <w:tr w:rsidR="000F2577" w:rsidRPr="00411FC5" w:rsidTr="000F2577">
        <w:trPr>
          <w:trHeight w:val="276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C5">
              <w:rPr>
                <w:rFonts w:ascii="Times New Roman" w:hAnsi="Times New Roman"/>
                <w:w w:val="98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77" w:rsidRPr="00411FC5" w:rsidTr="000F2577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577" w:rsidRPr="00521F4D" w:rsidTr="000F2577">
        <w:trPr>
          <w:trHeight w:val="263"/>
          <w:jc w:val="center"/>
        </w:trPr>
        <w:tc>
          <w:tcPr>
            <w:tcW w:w="5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2577" w:rsidRPr="00411FC5" w:rsidRDefault="000F2577" w:rsidP="000F257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842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I. Гражданское право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577" w:rsidRPr="00411FC5" w:rsidRDefault="000F2577" w:rsidP="000F25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2577" w:rsidRPr="00411FC5" w:rsidRDefault="000F2577" w:rsidP="000F25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2577" w:rsidRPr="00E8424B" w:rsidRDefault="000F2577" w:rsidP="000F2577">
            <w:pPr>
              <w:jc w:val="both"/>
              <w:rPr>
                <w:lang w:val="ru-RU"/>
              </w:rPr>
            </w:pPr>
            <w:r w:rsidRPr="00E8424B">
              <w:rPr>
                <w:lang w:val="ru-RU"/>
              </w:rPr>
              <w:t>Понятие и сущность гражданского права. Гражданские правоотношения. Источники гражданского права.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FC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2577" w:rsidRPr="00A76EE0" w:rsidRDefault="000F2577" w:rsidP="000F2577">
            <w:pPr>
              <w:jc w:val="both"/>
            </w:pPr>
            <w:r w:rsidRPr="00E8424B">
              <w:rPr>
                <w:lang w:val="ru-RU"/>
              </w:rPr>
              <w:t xml:space="preserve">Виды субъектов гражданских правоотношений. Физическое лицо как субъект права. </w:t>
            </w:r>
            <w:proofErr w:type="spellStart"/>
            <w:r>
              <w:t>Юридические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субъект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2577" w:rsidRPr="00411FC5" w:rsidRDefault="000F2577" w:rsidP="000F2577">
            <w:pPr>
              <w:pStyle w:val="a7"/>
              <w:jc w:val="center"/>
            </w:pPr>
            <w:r w:rsidRPr="00411FC5">
              <w:t>3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2577" w:rsidRPr="00FD5E49" w:rsidRDefault="000F2577" w:rsidP="000F2577">
            <w:r w:rsidRPr="00E8424B">
              <w:rPr>
                <w:lang w:val="ru-RU"/>
              </w:rPr>
              <w:t xml:space="preserve">Понятие сделки и ее виды. Формы сделок. Условия недействительности сделок. </w:t>
            </w:r>
            <w:proofErr w:type="spellStart"/>
            <w:r>
              <w:t>Представительство</w:t>
            </w:r>
            <w:proofErr w:type="spellEnd"/>
            <w:r>
              <w:t xml:space="preserve"> в </w:t>
            </w:r>
            <w:proofErr w:type="spellStart"/>
            <w:r>
              <w:t>сделках</w:t>
            </w:r>
            <w:proofErr w:type="spellEnd"/>
            <w:r>
              <w:t xml:space="preserve">. </w:t>
            </w:r>
            <w:proofErr w:type="spellStart"/>
            <w:r>
              <w:t>Доверенность</w:t>
            </w:r>
            <w:proofErr w:type="spellEnd"/>
            <w:r>
              <w:t xml:space="preserve"> и </w:t>
            </w:r>
            <w:proofErr w:type="spellStart"/>
            <w:r>
              <w:t>ее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pStyle w:val="a7"/>
              <w:jc w:val="center"/>
            </w:pPr>
            <w:r w:rsidRPr="00411FC5">
              <w:t>4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E8424B" w:rsidRDefault="000F2577" w:rsidP="000F2577">
            <w:pPr>
              <w:rPr>
                <w:lang w:val="ru-RU"/>
              </w:rPr>
            </w:pPr>
            <w:r w:rsidRPr="00E8424B">
              <w:rPr>
                <w:lang w:val="ru-RU"/>
              </w:rPr>
              <w:t xml:space="preserve">Понятие обязательства. Способы обеспечения исполнения обязательств.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pStyle w:val="a7"/>
              <w:jc w:val="center"/>
            </w:pPr>
            <w:r w:rsidRPr="00411FC5">
              <w:t>5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AB5D74" w:rsidRDefault="000F2577" w:rsidP="000F2577">
            <w:r w:rsidRPr="00E8424B">
              <w:rPr>
                <w:lang w:val="ru-RU"/>
              </w:rPr>
              <w:t xml:space="preserve">Понятие и сущность договора. Виды договора. Порядок заключения, изменения и расторжения договоров. </w:t>
            </w:r>
            <w:proofErr w:type="spellStart"/>
            <w:r>
              <w:t>Отдельные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обязательств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pStyle w:val="a7"/>
              <w:jc w:val="center"/>
            </w:pPr>
            <w:r w:rsidRPr="00411FC5">
              <w:t>6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EC3BC9" w:rsidRDefault="000F2577" w:rsidP="000F2577">
            <w:r w:rsidRPr="00E8424B">
              <w:rPr>
                <w:lang w:val="ru-RU"/>
              </w:rPr>
              <w:t xml:space="preserve">Понятие права собственности. Основания права собственности. Понятие права интеллектуальной собственности. Авторское право. </w:t>
            </w:r>
            <w:proofErr w:type="spellStart"/>
            <w:r w:rsidRPr="00EC3BC9">
              <w:t>Патентное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право</w:t>
            </w:r>
            <w:proofErr w:type="spellEnd"/>
            <w:r w:rsidRPr="00EC3BC9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pStyle w:val="a7"/>
              <w:jc w:val="center"/>
            </w:pPr>
            <w:r w:rsidRPr="00411FC5">
              <w:t>7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E8424B" w:rsidRDefault="000F2577" w:rsidP="000F2577">
            <w:pPr>
              <w:rPr>
                <w:lang w:val="ru-RU"/>
              </w:rPr>
            </w:pPr>
            <w:r w:rsidRPr="00E8424B">
              <w:rPr>
                <w:lang w:val="ru-RU"/>
              </w:rPr>
              <w:t>Урок-практикум.  Виды договора. Понятие права собственности.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pStyle w:val="a7"/>
              <w:jc w:val="center"/>
            </w:pPr>
            <w:r>
              <w:t>8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E8424B" w:rsidRDefault="000F2577" w:rsidP="000F2577">
            <w:pPr>
              <w:rPr>
                <w:lang w:val="ru-RU"/>
              </w:rPr>
            </w:pPr>
            <w:r w:rsidRPr="00E8424B">
              <w:rPr>
                <w:lang w:val="ru-RU"/>
              </w:rPr>
              <w:t xml:space="preserve">Понятие общей собственности. Защита чести, достоинства и деловой репутации.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521F4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411FC5" w:rsidRDefault="00782BB6" w:rsidP="005812AE">
            <w:pPr>
              <w:pStyle w:val="a7"/>
              <w:jc w:val="center"/>
            </w:pPr>
            <w:r w:rsidRPr="00411FC5">
              <w:t>9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EC3BC9" w:rsidRDefault="00782BB6" w:rsidP="000F2577">
            <w:pPr>
              <w:jc w:val="both"/>
            </w:pPr>
            <w:r w:rsidRPr="00E8424B">
              <w:rPr>
                <w:lang w:val="ru-RU"/>
              </w:rPr>
              <w:t xml:space="preserve">Понятие гражданско-правовой ответственности. Виды гражданско-правовой ответственности. </w:t>
            </w:r>
            <w:proofErr w:type="spellStart"/>
            <w:r w:rsidRPr="00EC3BC9">
              <w:t>Способы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защиты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гражданских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прав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376DDC" w:rsidRDefault="00782BB6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411FC5" w:rsidRDefault="00782BB6" w:rsidP="005812AE">
            <w:pPr>
              <w:pStyle w:val="a7"/>
              <w:jc w:val="center"/>
            </w:pPr>
            <w:r w:rsidRPr="00411FC5">
              <w:t>11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EC3BC9" w:rsidRDefault="00782BB6" w:rsidP="000F2577">
            <w:proofErr w:type="spellStart"/>
            <w:r w:rsidRPr="00EC3BC9">
              <w:t>Предпринимательство</w:t>
            </w:r>
            <w:proofErr w:type="spellEnd"/>
            <w:r w:rsidRPr="00EC3BC9">
              <w:t xml:space="preserve"> и </w:t>
            </w:r>
            <w:proofErr w:type="spellStart"/>
            <w:r w:rsidRPr="00EC3BC9">
              <w:t>предпринимательское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право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376DDC" w:rsidRDefault="00782BB6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411FC5" w:rsidRDefault="00782BB6" w:rsidP="005812AE">
            <w:pPr>
              <w:pStyle w:val="a7"/>
              <w:jc w:val="center"/>
            </w:pPr>
            <w:r w:rsidRPr="00411FC5">
              <w:t>12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E8424B" w:rsidRDefault="00782BB6" w:rsidP="000F2577">
            <w:pPr>
              <w:rPr>
                <w:lang w:val="ru-RU"/>
              </w:rPr>
            </w:pPr>
            <w:r w:rsidRPr="00E8424B">
              <w:rPr>
                <w:lang w:val="ru-RU"/>
              </w:rPr>
              <w:t xml:space="preserve">Правовые средства государственного регулирования экономики.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376DDC" w:rsidRDefault="00782BB6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411FC5" w:rsidRDefault="00782BB6" w:rsidP="005812AE">
            <w:pPr>
              <w:pStyle w:val="a7"/>
              <w:jc w:val="center"/>
            </w:pPr>
            <w:r w:rsidRPr="00411FC5">
              <w:lastRenderedPageBreak/>
              <w:t>13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702019" w:rsidRDefault="00782BB6" w:rsidP="000F2577">
            <w:pPr>
              <w:rPr>
                <w:b/>
              </w:rPr>
            </w:pPr>
            <w:r w:rsidRPr="00E8424B">
              <w:rPr>
                <w:lang w:val="ru-RU"/>
              </w:rPr>
              <w:t>Организационно-правовые формы предпринимательской деятельности. Хозяйственные товарищества. Хозяйственные общества.</w:t>
            </w:r>
            <w:r w:rsidRPr="00E8424B">
              <w:rPr>
                <w:b/>
                <w:lang w:val="ru-RU"/>
              </w:rPr>
              <w:t xml:space="preserve"> </w:t>
            </w:r>
            <w:r w:rsidRPr="00E8424B">
              <w:rPr>
                <w:lang w:val="ru-RU"/>
              </w:rPr>
              <w:t xml:space="preserve">Производственный кооператив. </w:t>
            </w:r>
            <w:proofErr w:type="spellStart"/>
            <w:r w:rsidRPr="00EC3BC9">
              <w:t>Унитарное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предприятие</w:t>
            </w:r>
            <w:proofErr w:type="spellEnd"/>
            <w:r w:rsidRPr="00702019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376DDC" w:rsidRDefault="00782BB6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411FC5" w:rsidRDefault="00782BB6" w:rsidP="005812AE">
            <w:pPr>
              <w:pStyle w:val="a7"/>
              <w:jc w:val="center"/>
            </w:pPr>
            <w:r w:rsidRPr="00411FC5">
              <w:t>14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E8424B" w:rsidRDefault="00782BB6" w:rsidP="000F2577">
            <w:pPr>
              <w:jc w:val="both"/>
              <w:rPr>
                <w:lang w:val="ru-RU"/>
              </w:rPr>
            </w:pPr>
            <w:r w:rsidRPr="00E8424B">
              <w:rPr>
                <w:lang w:val="ru-RU"/>
              </w:rPr>
              <w:t>Правовое регулирование защиты предпринимательской деятельности и прав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376DDC" w:rsidRDefault="00782BB6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411FC5" w:rsidRDefault="00782BB6" w:rsidP="005812AE">
            <w:pPr>
              <w:pStyle w:val="a7"/>
              <w:jc w:val="center"/>
            </w:pPr>
            <w:r w:rsidRPr="00411FC5">
              <w:t>15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EC3BC9" w:rsidRDefault="00782BB6" w:rsidP="000F2577">
            <w:r w:rsidRPr="00E8424B">
              <w:rPr>
                <w:lang w:val="ru-RU"/>
              </w:rPr>
              <w:t xml:space="preserve">Права потребителей. Защита прав потребителей при заключении договоров на оказание услуг. </w:t>
            </w:r>
            <w:proofErr w:type="spellStart"/>
            <w:r w:rsidRPr="00EC3BC9">
              <w:t>Сроки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предъявления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претензий</w:t>
            </w:r>
            <w:proofErr w:type="spellEnd"/>
            <w:r w:rsidRPr="00EC3BC9">
              <w:t xml:space="preserve">. </w:t>
            </w:r>
            <w:proofErr w:type="spellStart"/>
            <w:r w:rsidRPr="00EC3BC9">
              <w:t>Защита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прав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потребителей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376DDC" w:rsidRDefault="00782BB6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2577" w:rsidRPr="00411FC5" w:rsidRDefault="00782BB6" w:rsidP="000F2577">
            <w:pPr>
              <w:pStyle w:val="a7"/>
              <w:jc w:val="center"/>
            </w:pPr>
            <w:r>
              <w:t>16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2577" w:rsidRPr="00EC3BC9" w:rsidRDefault="000F2577" w:rsidP="000F2577">
            <w:r w:rsidRPr="00E8424B">
              <w:rPr>
                <w:lang w:val="ru-RU"/>
              </w:rPr>
              <w:t xml:space="preserve">Понятие и сущность наследования. Правила наследования на основании завещания. </w:t>
            </w:r>
            <w:proofErr w:type="spellStart"/>
            <w:r w:rsidRPr="00EC3BC9">
              <w:t>Формы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завещания</w:t>
            </w:r>
            <w:proofErr w:type="spellEnd"/>
            <w:r w:rsidRPr="00EC3BC9">
              <w:t xml:space="preserve">. </w:t>
            </w:r>
            <w:proofErr w:type="spellStart"/>
            <w:r w:rsidRPr="00EC3BC9">
              <w:t>Наследование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по</w:t>
            </w:r>
            <w:proofErr w:type="spellEnd"/>
            <w:r w:rsidRPr="00EC3BC9">
              <w:t xml:space="preserve"> </w:t>
            </w:r>
            <w:proofErr w:type="spellStart"/>
            <w:r w:rsidRPr="00EC3BC9">
              <w:t>закону</w:t>
            </w:r>
            <w:proofErr w:type="spellEnd"/>
            <w:r w:rsidRPr="00EC3BC9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2577" w:rsidRPr="00411FC5" w:rsidRDefault="00782BB6" w:rsidP="000F2577">
            <w:pPr>
              <w:pStyle w:val="a7"/>
              <w:jc w:val="center"/>
            </w:pPr>
            <w:r>
              <w:t>17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2577" w:rsidRPr="00E8424B" w:rsidRDefault="000F2577" w:rsidP="000F2577">
            <w:pPr>
              <w:rPr>
                <w:lang w:val="ru-RU"/>
              </w:rPr>
            </w:pPr>
            <w:r w:rsidRPr="00E8424B">
              <w:rPr>
                <w:lang w:val="ru-RU"/>
              </w:rPr>
              <w:t>Контрольная работа по теме «Гражданское право»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pStyle w:val="a7"/>
              <w:jc w:val="center"/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rPr>
                <w:rFonts w:ascii="Times New Roman" w:hAnsi="Times New Roman"/>
                <w:sz w:val="24"/>
                <w:szCs w:val="24"/>
              </w:rPr>
            </w:pPr>
            <w:r w:rsidRPr="00E842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Глава </w:t>
            </w:r>
            <w:r w:rsidRPr="00E84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II</w:t>
            </w:r>
            <w:r w:rsidRPr="00E842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 Семейное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411FC5" w:rsidRDefault="00782BB6" w:rsidP="005812AE">
            <w:pPr>
              <w:pStyle w:val="a7"/>
              <w:jc w:val="center"/>
            </w:pPr>
            <w:r>
              <w:t>18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bookmarkStart w:id="0" w:name="_GoBack"/>
            <w:r w:rsidRPr="00E8424B">
              <w:rPr>
                <w:lang w:val="ru-RU"/>
              </w:rPr>
              <w:t xml:space="preserve">Порядок заключения брака. Расторжение брака. Имущественные и личные неимущественные  отношения права супругов, выраженные в законе. </w:t>
            </w:r>
            <w:proofErr w:type="spellStart"/>
            <w:r w:rsidRPr="00577AA5">
              <w:t>Договорной</w:t>
            </w:r>
            <w:proofErr w:type="spellEnd"/>
            <w:r w:rsidRPr="00577AA5">
              <w:t xml:space="preserve"> </w:t>
            </w:r>
            <w:proofErr w:type="spellStart"/>
            <w:r w:rsidRPr="00577AA5">
              <w:t>режим</w:t>
            </w:r>
            <w:proofErr w:type="spellEnd"/>
            <w:r w:rsidRPr="00577AA5">
              <w:t xml:space="preserve"> </w:t>
            </w:r>
            <w:proofErr w:type="spellStart"/>
            <w:r w:rsidRPr="00577AA5">
              <w:t>имущества</w:t>
            </w:r>
            <w:proofErr w:type="spellEnd"/>
            <w:r w:rsidRPr="00577AA5">
              <w:t xml:space="preserve"> </w:t>
            </w:r>
            <w:proofErr w:type="spellStart"/>
            <w:r w:rsidRPr="00577AA5">
              <w:t>супругов</w:t>
            </w:r>
            <w:proofErr w:type="spellEnd"/>
            <w:r w:rsidRPr="00577AA5">
              <w:t>.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015308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411FC5" w:rsidRDefault="00782BB6" w:rsidP="005812AE">
            <w:pPr>
              <w:pStyle w:val="a7"/>
              <w:jc w:val="center"/>
            </w:pPr>
            <w:r>
              <w:t>19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E8424B">
              <w:rPr>
                <w:lang w:val="ru-RU"/>
              </w:rPr>
              <w:t xml:space="preserve">Порядок заключения брака. Расторжение брака. Имущественные и личные неимущественные  отношения права супругов, выраженные в законе. </w:t>
            </w:r>
            <w:proofErr w:type="spellStart"/>
            <w:r w:rsidRPr="00577AA5">
              <w:t>Договорной</w:t>
            </w:r>
            <w:proofErr w:type="spellEnd"/>
            <w:r w:rsidRPr="00577AA5">
              <w:t xml:space="preserve"> </w:t>
            </w:r>
            <w:proofErr w:type="spellStart"/>
            <w:r w:rsidRPr="00577AA5">
              <w:t>режим</w:t>
            </w:r>
            <w:proofErr w:type="spellEnd"/>
            <w:r w:rsidRPr="00577AA5">
              <w:t xml:space="preserve"> </w:t>
            </w:r>
            <w:proofErr w:type="spellStart"/>
            <w:r w:rsidRPr="00577AA5">
              <w:t>имущества</w:t>
            </w:r>
            <w:proofErr w:type="spellEnd"/>
            <w:r w:rsidRPr="00577AA5">
              <w:t xml:space="preserve"> </w:t>
            </w:r>
            <w:proofErr w:type="spellStart"/>
            <w:r w:rsidRPr="00577AA5">
              <w:t>супругов</w:t>
            </w:r>
            <w:proofErr w:type="spellEnd"/>
            <w:r w:rsidRPr="00577AA5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015308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411FC5" w:rsidRDefault="00782BB6" w:rsidP="005812AE">
            <w:pPr>
              <w:pStyle w:val="a7"/>
              <w:jc w:val="center"/>
            </w:pPr>
            <w:r>
              <w:t>20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782BB6" w:rsidRDefault="00782BB6" w:rsidP="000F2577">
            <w:pPr>
              <w:rPr>
                <w:lang w:val="ru-RU"/>
              </w:rPr>
            </w:pPr>
            <w:r w:rsidRPr="00E8424B">
              <w:rPr>
                <w:lang w:val="ru-RU"/>
              </w:rPr>
              <w:t xml:space="preserve">Родители и дети: правовые основы взаимоотношений. </w:t>
            </w:r>
            <w:r w:rsidRPr="00782BB6">
              <w:rPr>
                <w:lang w:val="ru-RU"/>
              </w:rPr>
              <w:t>Алиментные обязательства.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015308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782BB6" w:rsidP="000F2577">
            <w:pPr>
              <w:pStyle w:val="a7"/>
              <w:jc w:val="center"/>
            </w:pPr>
            <w:r>
              <w:t>21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AE0010" w:rsidRDefault="000F2577" w:rsidP="000F2577">
            <w:r>
              <w:rPr>
                <w:lang w:val="ru-RU"/>
              </w:rPr>
              <w:t xml:space="preserve">Контрольная работа </w:t>
            </w:r>
            <w:r>
              <w:t xml:space="preserve"> </w:t>
            </w:r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Default="000F2577" w:rsidP="000F2577">
            <w:r w:rsidRPr="00015308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411FC5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pStyle w:val="a7"/>
              <w:jc w:val="center"/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pStyle w:val="a7"/>
            </w:pPr>
            <w:proofErr w:type="spellStart"/>
            <w:r w:rsidRPr="00E8424B">
              <w:rPr>
                <w:b/>
                <w:bCs/>
                <w:i/>
                <w:lang w:val="en-US"/>
              </w:rPr>
              <w:t>Глава</w:t>
            </w:r>
            <w:proofErr w:type="spellEnd"/>
            <w:r w:rsidRPr="00E8424B">
              <w:rPr>
                <w:b/>
                <w:bCs/>
                <w:i/>
                <w:lang w:val="en-US"/>
              </w:rPr>
              <w:t xml:space="preserve"> III. </w:t>
            </w:r>
            <w:proofErr w:type="spellStart"/>
            <w:r w:rsidRPr="00E8424B">
              <w:rPr>
                <w:b/>
                <w:bCs/>
                <w:i/>
                <w:lang w:val="en-US"/>
              </w:rPr>
              <w:t>Жилищное</w:t>
            </w:r>
            <w:proofErr w:type="spellEnd"/>
            <w:r w:rsidRPr="00E8424B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E8424B">
              <w:rPr>
                <w:b/>
                <w:bCs/>
                <w:i/>
                <w:lang w:val="en-US"/>
              </w:rPr>
              <w:t>право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782BB6" w:rsidRDefault="00782BB6" w:rsidP="000F257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0E563D" w:rsidRDefault="000F2577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Жилищные правоотношения. Реализация гражданами права на жилье.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pStyle w:val="a7"/>
              <w:jc w:val="center"/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0E563D" w:rsidRDefault="000F2577" w:rsidP="000F25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63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Глава </w:t>
            </w:r>
            <w:r w:rsidRPr="000E56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IV</w:t>
            </w:r>
            <w:r w:rsidRPr="000E563D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 Трудовое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782BB6" w:rsidRDefault="00782BB6" w:rsidP="000F2577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0E563D" w:rsidRDefault="000F2577" w:rsidP="000F2577">
            <w:pPr>
              <w:jc w:val="both"/>
              <w:rPr>
                <w:lang w:val="ru-RU"/>
              </w:rPr>
            </w:pPr>
            <w:r w:rsidRPr="000E563D">
              <w:rPr>
                <w:lang w:val="ru-RU"/>
              </w:rPr>
              <w:t>Понятие трудового права. Принципы и источники трудового права. Коллективный договор. Трудовое соглашение. Занятость и безработица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Default="000F2577" w:rsidP="000F2577">
            <w:r w:rsidRPr="00BE661F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24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jc w:val="both"/>
              <w:rPr>
                <w:lang w:val="ru-RU"/>
              </w:rPr>
            </w:pPr>
            <w:r w:rsidRPr="000E563D">
              <w:rPr>
                <w:lang w:val="ru-RU"/>
              </w:rPr>
              <w:t>Понятие трудового права. Принципы и источники трудового права. Коллективный договор. Трудовое соглашение. Занятость и безработица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BE661F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BC03F3" w:rsidRDefault="00782BB6" w:rsidP="000F2577">
            <w:pPr>
              <w:jc w:val="both"/>
            </w:pPr>
            <w:r w:rsidRPr="000E563D">
              <w:rPr>
                <w:lang w:val="ru-RU"/>
              </w:rPr>
              <w:t xml:space="preserve">Занятость и безработица. Занятость и трудоустройство. Порядок взаимоотношений работников и работодателей. Трудовой договор. Гарантии при приеме на работу. Порядок и условия трудового договора. </w:t>
            </w:r>
            <w:proofErr w:type="spellStart"/>
            <w:r>
              <w:t>Расторжение</w:t>
            </w:r>
            <w:proofErr w:type="spellEnd"/>
            <w:r>
              <w:t xml:space="preserve"> </w:t>
            </w:r>
            <w:proofErr w:type="spellStart"/>
            <w:r>
              <w:t>трудового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инициативе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BE661F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26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jc w:val="both"/>
              <w:rPr>
                <w:lang w:val="ru-RU"/>
              </w:rPr>
            </w:pPr>
            <w:r w:rsidRPr="000E563D">
              <w:rPr>
                <w:lang w:val="ru-RU"/>
              </w:rPr>
              <w:t xml:space="preserve">Занятость и безработица. Занятость и трудоустройство. Порядок взаимоотношений работников и работодателей. Трудовой договор. Гарантии при приеме на работу. Порядок и условия трудового договора. </w:t>
            </w:r>
            <w:proofErr w:type="spellStart"/>
            <w:r>
              <w:t>Расторжение</w:t>
            </w:r>
            <w:proofErr w:type="spellEnd"/>
            <w:r>
              <w:t xml:space="preserve"> </w:t>
            </w:r>
            <w:proofErr w:type="spellStart"/>
            <w:r>
              <w:t>трудового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инициативе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BE661F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27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Трудовые споры и дисциплинарная ответственность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BE661F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28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 xml:space="preserve">Понятие рабочего времени. Время отдыха.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BE661F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b/>
                <w:lang w:val="ru-RU"/>
              </w:rPr>
            </w:pPr>
            <w:r w:rsidRPr="000E563D">
              <w:rPr>
                <w:lang w:val="ru-RU"/>
              </w:rPr>
              <w:t>Правовое регулирование труда несовершеннолетних. Льготы, гарантии и компенсации, предусмотренные трудовым законодательством</w:t>
            </w:r>
            <w:r w:rsidRPr="000E563D">
              <w:rPr>
                <w:b/>
                <w:lang w:val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BE661F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30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Правовое регулирование труда несовершеннолетних. Льготы, гарантии и компенсации, предусмотренные трудовым законодательством</w:t>
            </w:r>
            <w:r w:rsidRPr="000E563D">
              <w:rPr>
                <w:b/>
                <w:lang w:val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BE661F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206E0B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2577" w:rsidRDefault="000F2577" w:rsidP="000F2577"/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2577" w:rsidRPr="000E563D" w:rsidRDefault="000F2577" w:rsidP="000F257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  <w:r w:rsidRPr="000E563D">
              <w:rPr>
                <w:lang w:val="ru-RU"/>
              </w:rPr>
              <w:t xml:space="preserve"> « Трудовое право»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Default="000F2577" w:rsidP="000F2577">
            <w:r w:rsidRPr="00BE661F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8B249A" w:rsidTr="000F2577">
        <w:trPr>
          <w:trHeight w:val="271"/>
          <w:jc w:val="center"/>
        </w:trPr>
        <w:tc>
          <w:tcPr>
            <w:tcW w:w="5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2577" w:rsidRPr="000E563D" w:rsidRDefault="000F2577" w:rsidP="000F2577">
            <w:pPr>
              <w:jc w:val="center"/>
              <w:rPr>
                <w:b/>
                <w:lang w:val="ru-RU"/>
              </w:rPr>
            </w:pPr>
            <w:r w:rsidRPr="000E563D">
              <w:rPr>
                <w:b/>
                <w:i/>
                <w:lang w:val="ru-RU"/>
              </w:rPr>
              <w:t>Административное право и административный процесс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2577" w:rsidRPr="000E563D" w:rsidRDefault="000F2577" w:rsidP="000F257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2BB6" w:rsidRPr="00C55EC3" w:rsidRDefault="00782BB6" w:rsidP="005812AE">
            <w:pPr>
              <w:rPr>
                <w:lang w:val="ru-RU"/>
              </w:rPr>
            </w:pPr>
            <w:r>
              <w:t>32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Административное право и административные правоотношения. Особенности административного права. Административные правоотношения.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DF4BB5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33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181654" w:rsidRDefault="00782BB6" w:rsidP="000F2577">
            <w:r w:rsidRPr="000E563D">
              <w:rPr>
                <w:lang w:val="ru-RU"/>
              </w:rPr>
              <w:t xml:space="preserve">Понятие административного правонарушения. Административная ответственность.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административного</w:t>
            </w:r>
            <w:proofErr w:type="spellEnd"/>
            <w:r>
              <w:t xml:space="preserve"> </w:t>
            </w:r>
            <w:proofErr w:type="spellStart"/>
            <w:r>
              <w:t>наказания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DF4BB5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34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 xml:space="preserve">Понятие административного правонарушения. Административная ответственность.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административного</w:t>
            </w:r>
            <w:proofErr w:type="spellEnd"/>
            <w:r>
              <w:t xml:space="preserve"> </w:t>
            </w:r>
            <w:proofErr w:type="spellStart"/>
            <w:r>
              <w:t>наказания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DF4BB5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35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Производство по делам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DF4BB5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782BB6" w:rsidRDefault="00782BB6" w:rsidP="000F2577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206E0B" w:rsidRDefault="000F2577" w:rsidP="000F2577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«Административное право»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Default="000F2577" w:rsidP="000F2577">
            <w:r w:rsidRPr="00DF4BB5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8B249A" w:rsidTr="000F2577">
        <w:trPr>
          <w:trHeight w:val="271"/>
          <w:jc w:val="center"/>
        </w:trPr>
        <w:tc>
          <w:tcPr>
            <w:tcW w:w="5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pStyle w:val="a6"/>
            </w:pPr>
            <w:r w:rsidRPr="000E563D">
              <w:rPr>
                <w:b/>
                <w:i/>
              </w:rPr>
              <w:t>Уголовное право и уголовный процесс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0E563D" w:rsidRDefault="000F2577" w:rsidP="000F257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782BB6" w:rsidRDefault="00782BB6" w:rsidP="000F2577">
            <w:pPr>
              <w:rPr>
                <w:lang w:val="ru-RU"/>
              </w:rPr>
            </w:pPr>
            <w:r>
              <w:lastRenderedPageBreak/>
              <w:t>3</w:t>
            </w:r>
            <w:r>
              <w:rPr>
                <w:lang w:val="ru-RU"/>
              </w:rPr>
              <w:t>7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0E563D" w:rsidRDefault="000F2577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Понятие уголовного права. Принципы уголовного права. Действие уголовного закона. Понятие преступления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Default="000F2577" w:rsidP="000F2577">
            <w:r w:rsidRPr="005A36F6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38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Понятие уголовного права. Принципы уголовного права. Действие уголовного закона. Понятие преступления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5A36F6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6014C6" w:rsidRDefault="00782BB6" w:rsidP="000F2577">
            <w:proofErr w:type="spellStart"/>
            <w:r w:rsidRPr="006014C6">
              <w:t>Основные</w:t>
            </w:r>
            <w:proofErr w:type="spellEnd"/>
            <w:r w:rsidRPr="006014C6">
              <w:t xml:space="preserve"> </w:t>
            </w:r>
            <w:proofErr w:type="spellStart"/>
            <w:r w:rsidRPr="006014C6">
              <w:t>виды</w:t>
            </w:r>
            <w:proofErr w:type="spellEnd"/>
            <w:r w:rsidRPr="006014C6">
              <w:t xml:space="preserve"> </w:t>
            </w:r>
            <w:proofErr w:type="spellStart"/>
            <w:r w:rsidRPr="006014C6">
              <w:t>преступлений</w:t>
            </w:r>
            <w:proofErr w:type="spellEnd"/>
            <w:r w:rsidRPr="00702019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5A36F6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40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6014C6" w:rsidRDefault="00782BB6" w:rsidP="000F2577">
            <w:proofErr w:type="spellStart"/>
            <w:r w:rsidRPr="006014C6">
              <w:t>Основные</w:t>
            </w:r>
            <w:proofErr w:type="spellEnd"/>
            <w:r w:rsidRPr="006014C6">
              <w:t xml:space="preserve"> </w:t>
            </w:r>
            <w:proofErr w:type="spellStart"/>
            <w:r w:rsidRPr="006014C6">
              <w:t>виды</w:t>
            </w:r>
            <w:proofErr w:type="spellEnd"/>
            <w:r w:rsidRPr="006014C6">
              <w:t xml:space="preserve"> </w:t>
            </w:r>
            <w:proofErr w:type="spellStart"/>
            <w:r w:rsidRPr="006014C6">
              <w:t>преступлений</w:t>
            </w:r>
            <w:proofErr w:type="spellEnd"/>
            <w:r w:rsidRPr="00702019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5A36F6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 xml:space="preserve">Уголовная ответственность и наказание. Уголовная ответственность несовершеннолетних.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5A36F6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42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Уголовная ответственность и наказание. Уголовная ответственность несовершеннолетних.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5A36F6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6014C6" w:rsidRDefault="00782BB6" w:rsidP="000F2577">
            <w:r w:rsidRPr="000E563D">
              <w:rPr>
                <w:lang w:val="ru-RU"/>
              </w:rPr>
              <w:t xml:space="preserve">Уголовный процесс. Особенности уголовного процесса по делам несовершеннолетних. </w:t>
            </w: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преступлений</w:t>
            </w:r>
            <w:proofErr w:type="spellEnd"/>
            <w:r>
              <w:t xml:space="preserve">.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обвиняемого</w:t>
            </w:r>
            <w:proofErr w:type="spellEnd"/>
            <w:r>
              <w:t xml:space="preserve">, </w:t>
            </w:r>
            <w:proofErr w:type="spellStart"/>
            <w:r>
              <w:t>потерпевшего</w:t>
            </w:r>
            <w:proofErr w:type="spellEnd"/>
            <w:r>
              <w:t xml:space="preserve">, </w:t>
            </w:r>
            <w:proofErr w:type="spellStart"/>
            <w:r>
              <w:t>свидетеля</w:t>
            </w:r>
            <w:proofErr w:type="spellEnd"/>
            <w:r>
              <w:t xml:space="preserve">. </w:t>
            </w:r>
            <w:proofErr w:type="spellStart"/>
            <w:r>
              <w:t>Уголовное</w:t>
            </w:r>
            <w:proofErr w:type="spellEnd"/>
            <w:r>
              <w:t xml:space="preserve"> </w:t>
            </w:r>
            <w:proofErr w:type="spellStart"/>
            <w:r>
              <w:t>судопроизводство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5A36F6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44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 xml:space="preserve">Уголовный процесс. Особенности уголовного процесса по делам несовершеннолетних. </w:t>
            </w: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преступлений</w:t>
            </w:r>
            <w:proofErr w:type="spellEnd"/>
            <w:r>
              <w:t xml:space="preserve">.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обвиняемого</w:t>
            </w:r>
            <w:proofErr w:type="spellEnd"/>
            <w:r>
              <w:t xml:space="preserve">, </w:t>
            </w:r>
            <w:proofErr w:type="spellStart"/>
            <w:r>
              <w:t>потерпевшего</w:t>
            </w:r>
            <w:proofErr w:type="spellEnd"/>
            <w:r>
              <w:t xml:space="preserve">, </w:t>
            </w:r>
            <w:proofErr w:type="spellStart"/>
            <w:r>
              <w:t>свидетеля</w:t>
            </w:r>
            <w:proofErr w:type="spellEnd"/>
            <w:r>
              <w:t xml:space="preserve">. </w:t>
            </w:r>
            <w:proofErr w:type="spellStart"/>
            <w:r>
              <w:t>Уголовное</w:t>
            </w:r>
            <w:proofErr w:type="spellEnd"/>
            <w:r>
              <w:t xml:space="preserve"> </w:t>
            </w:r>
            <w:proofErr w:type="spellStart"/>
            <w:r>
              <w:t>судопроизводство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5A36F6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45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6014C6" w:rsidRDefault="00782BB6" w:rsidP="000F2577">
            <w:r w:rsidRPr="000E563D">
              <w:rPr>
                <w:lang w:val="ru-RU"/>
              </w:rPr>
              <w:t xml:space="preserve">Защита от преступлений. Права обвиняемого, потерпевшего, свидетеля. </w:t>
            </w:r>
            <w:proofErr w:type="spellStart"/>
            <w:r>
              <w:t>Уголовное</w:t>
            </w:r>
            <w:proofErr w:type="spellEnd"/>
            <w:r>
              <w:t xml:space="preserve"> </w:t>
            </w:r>
            <w:proofErr w:type="spellStart"/>
            <w:r>
              <w:t>судопроизводство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5A36F6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782BB6" w:rsidRDefault="00782BB6" w:rsidP="000F2577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206E0B" w:rsidRDefault="000F2577" w:rsidP="000F257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«Уголовное право»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Default="000F2577" w:rsidP="000F2577">
            <w:r w:rsidRPr="005A36F6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8B249A" w:rsidTr="000F2577">
        <w:trPr>
          <w:trHeight w:val="271"/>
          <w:jc w:val="center"/>
        </w:trPr>
        <w:tc>
          <w:tcPr>
            <w:tcW w:w="5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0E563D" w:rsidRDefault="000F2577" w:rsidP="000F25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63D">
              <w:rPr>
                <w:b/>
                <w:i/>
                <w:lang w:val="ru-RU"/>
              </w:rPr>
              <w:t>Правовое регулирование в различных сферах обществеен6ой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0E563D" w:rsidRDefault="000F2577" w:rsidP="000F257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jc w:val="both"/>
              <w:rPr>
                <w:lang w:val="ru-RU"/>
              </w:rPr>
            </w:pPr>
            <w:r w:rsidRPr="000E563D">
              <w:rPr>
                <w:lang w:val="ru-RU"/>
              </w:rPr>
              <w:t>Пенсионная система и страхование. Пенсионная система в Оренбуржье.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DD020D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48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jc w:val="both"/>
              <w:rPr>
                <w:lang w:val="ru-RU"/>
              </w:rPr>
            </w:pPr>
            <w:r w:rsidRPr="000E563D">
              <w:rPr>
                <w:lang w:val="ru-RU"/>
              </w:rPr>
              <w:t>Пенсионная система и страхование. Пенсионная система в Оренбуржье.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DD020D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D313B0" w:rsidRDefault="00782BB6" w:rsidP="000F2577">
            <w:proofErr w:type="spellStart"/>
            <w:r w:rsidRPr="00D313B0">
              <w:t>Правовое</w:t>
            </w:r>
            <w:proofErr w:type="spellEnd"/>
            <w:r w:rsidRPr="00D313B0">
              <w:t xml:space="preserve"> </w:t>
            </w:r>
            <w:proofErr w:type="spellStart"/>
            <w:r w:rsidRPr="00D313B0">
              <w:t>регулирование</w:t>
            </w:r>
            <w:proofErr w:type="spellEnd"/>
            <w:r>
              <w:t xml:space="preserve"> </w:t>
            </w:r>
            <w:proofErr w:type="spellStart"/>
            <w:r>
              <w:t>денежного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DD020D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50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D313B0" w:rsidRDefault="00782BB6" w:rsidP="000F2577">
            <w:proofErr w:type="spellStart"/>
            <w:r w:rsidRPr="00D313B0">
              <w:t>Правовое</w:t>
            </w:r>
            <w:proofErr w:type="spellEnd"/>
            <w:r w:rsidRPr="00D313B0">
              <w:t xml:space="preserve"> </w:t>
            </w:r>
            <w:proofErr w:type="spellStart"/>
            <w:r w:rsidRPr="00D313B0">
              <w:t>регулирование</w:t>
            </w:r>
            <w:proofErr w:type="spellEnd"/>
            <w:r>
              <w:t xml:space="preserve"> </w:t>
            </w:r>
            <w:proofErr w:type="spellStart"/>
            <w:r>
              <w:t>денежного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DD020D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D313B0" w:rsidRDefault="00782BB6" w:rsidP="000F2577">
            <w:r w:rsidRPr="000E563D">
              <w:rPr>
                <w:lang w:val="ru-RU"/>
              </w:rPr>
              <w:t xml:space="preserve">Экологическое право. Экологические правонарушения и юридическая ответственность. </w:t>
            </w:r>
            <w:proofErr w:type="spellStart"/>
            <w:r>
              <w:t>Экологические</w:t>
            </w:r>
            <w:proofErr w:type="spellEnd"/>
            <w:r>
              <w:t xml:space="preserve"> </w:t>
            </w:r>
            <w:proofErr w:type="spellStart"/>
            <w:r>
              <w:t>правонарушения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DD020D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52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 xml:space="preserve">Экологическое право. Экологические правонарушения и юридическая ответственность. </w:t>
            </w:r>
            <w:proofErr w:type="spellStart"/>
            <w:r>
              <w:lastRenderedPageBreak/>
              <w:t>Экологические</w:t>
            </w:r>
            <w:proofErr w:type="spellEnd"/>
            <w:r>
              <w:t xml:space="preserve"> </w:t>
            </w:r>
            <w:proofErr w:type="spellStart"/>
            <w:r>
              <w:t>правонарушения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DD020D">
              <w:rPr>
                <w:b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lastRenderedPageBreak/>
              <w:t>53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 xml:space="preserve">Правовое регулирование отношений в области образования. Права и обязанности субъектов образовательных правоотношений.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3774F2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54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9F393F" w:rsidRDefault="00782BB6" w:rsidP="000F2577">
            <w:proofErr w:type="spellStart"/>
            <w:r w:rsidRPr="009F393F">
              <w:t>Урок-практикум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3774F2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9F393F" w:rsidRDefault="00782BB6" w:rsidP="000F2577"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юридическое</w:t>
            </w:r>
            <w:proofErr w:type="spellEnd"/>
            <w:r>
              <w:t xml:space="preserve"> </w:t>
            </w:r>
            <w:proofErr w:type="spellStart"/>
            <w:r>
              <w:t>образовании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3774F2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56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юридическое</w:t>
            </w:r>
            <w:proofErr w:type="spellEnd"/>
            <w:r>
              <w:t xml:space="preserve"> </w:t>
            </w:r>
            <w:proofErr w:type="spellStart"/>
            <w:r>
              <w:t>образовании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3774F2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Юридические профессии: судьи, адвокаты, прокуроры, нотариусы, следователи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3774F2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58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Юридические профессии: судьи, адвокаты, прокуроры, нотариусы, следователи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3774F2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9F393F" w:rsidRDefault="00782BB6" w:rsidP="000F2577">
            <w:proofErr w:type="spellStart"/>
            <w:r w:rsidRPr="009F393F">
              <w:t>Особенности</w:t>
            </w:r>
            <w:proofErr w:type="spellEnd"/>
            <w:r w:rsidRPr="009F393F">
              <w:t xml:space="preserve"> </w:t>
            </w:r>
            <w:proofErr w:type="spellStart"/>
            <w:r w:rsidRPr="009F393F">
              <w:t>профессиональной</w:t>
            </w:r>
            <w:proofErr w:type="spellEnd"/>
            <w:r w:rsidRPr="009F393F">
              <w:t xml:space="preserve"> </w:t>
            </w:r>
            <w:proofErr w:type="spellStart"/>
            <w:r w:rsidRPr="009F393F">
              <w:t>юридической</w:t>
            </w:r>
            <w:proofErr w:type="spellEnd"/>
            <w:r w:rsidRPr="009F393F">
              <w:t xml:space="preserve"> </w:t>
            </w:r>
            <w:proofErr w:type="spellStart"/>
            <w:r w:rsidRPr="009F393F">
              <w:t>деятельности</w:t>
            </w:r>
            <w:proofErr w:type="spellEnd"/>
            <w:r w:rsidRPr="009F393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3774F2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206E0B" w:rsidRDefault="00782BB6" w:rsidP="000F2577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9F393F" w:rsidRDefault="000F2577" w:rsidP="000F2577">
            <w:proofErr w:type="spellStart"/>
            <w:r w:rsidRPr="009F393F">
              <w:t>Особенности</w:t>
            </w:r>
            <w:proofErr w:type="spellEnd"/>
            <w:r w:rsidRPr="009F393F">
              <w:t xml:space="preserve"> </w:t>
            </w:r>
            <w:proofErr w:type="spellStart"/>
            <w:r w:rsidRPr="009F393F">
              <w:t>профессиональной</w:t>
            </w:r>
            <w:proofErr w:type="spellEnd"/>
            <w:r w:rsidRPr="009F393F">
              <w:t xml:space="preserve"> </w:t>
            </w:r>
            <w:proofErr w:type="spellStart"/>
            <w:r w:rsidRPr="009F393F">
              <w:t>юридической</w:t>
            </w:r>
            <w:proofErr w:type="spellEnd"/>
            <w:r w:rsidRPr="009F393F">
              <w:t xml:space="preserve"> </w:t>
            </w:r>
            <w:proofErr w:type="spellStart"/>
            <w:r w:rsidRPr="009F393F">
              <w:t>деятельности</w:t>
            </w:r>
            <w:proofErr w:type="spellEnd"/>
            <w:r w:rsidRPr="009F393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Default="000F2577" w:rsidP="000F2577">
            <w:r w:rsidRPr="003774F2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2577" w:rsidRPr="000E563D" w:rsidTr="000F2577">
        <w:trPr>
          <w:trHeight w:val="271"/>
          <w:jc w:val="center"/>
        </w:trPr>
        <w:tc>
          <w:tcPr>
            <w:tcW w:w="5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577" w:rsidRPr="00411FC5" w:rsidRDefault="000F2577" w:rsidP="000F25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2019">
              <w:rPr>
                <w:b/>
                <w:i/>
              </w:rPr>
              <w:t>Международное</w:t>
            </w:r>
            <w:proofErr w:type="spellEnd"/>
            <w:r w:rsidRPr="00702019">
              <w:rPr>
                <w:b/>
                <w:i/>
              </w:rPr>
              <w:t xml:space="preserve"> </w:t>
            </w:r>
            <w:proofErr w:type="spellStart"/>
            <w:r w:rsidRPr="00702019">
              <w:rPr>
                <w:b/>
                <w:i/>
              </w:rPr>
              <w:t>право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577" w:rsidRPr="00376DDC" w:rsidRDefault="000F2577" w:rsidP="000F2577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2577" w:rsidRPr="00411FC5" w:rsidRDefault="000F2577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Понятие международного права. Источники и принципы международного права</w:t>
            </w:r>
            <w:proofErr w:type="gramStart"/>
            <w:r w:rsidRPr="000E563D">
              <w:rPr>
                <w:lang w:val="ru-RU"/>
              </w:rPr>
              <w:t>.</w:t>
            </w:r>
            <w:proofErr w:type="gramEnd"/>
            <w:r w:rsidRPr="000E563D">
              <w:rPr>
                <w:lang w:val="ru-RU"/>
              </w:rPr>
              <w:t xml:space="preserve"> </w:t>
            </w:r>
            <w:proofErr w:type="gramStart"/>
            <w:r w:rsidRPr="000E563D">
              <w:rPr>
                <w:lang w:val="ru-RU"/>
              </w:rPr>
              <w:t>с</w:t>
            </w:r>
            <w:proofErr w:type="gramEnd"/>
            <w:r w:rsidRPr="000E563D">
              <w:rPr>
                <w:lang w:val="ru-RU"/>
              </w:rPr>
              <w:t>убъекты международного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EE54F7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t>62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Понятие международного права. Источники и принципы международного права</w:t>
            </w:r>
            <w:proofErr w:type="gramStart"/>
            <w:r w:rsidRPr="000E563D">
              <w:rPr>
                <w:lang w:val="ru-RU"/>
              </w:rPr>
              <w:t>.</w:t>
            </w:r>
            <w:proofErr w:type="gramEnd"/>
            <w:r w:rsidRPr="000E563D">
              <w:rPr>
                <w:lang w:val="ru-RU"/>
              </w:rPr>
              <w:t xml:space="preserve"> </w:t>
            </w:r>
            <w:proofErr w:type="gramStart"/>
            <w:r w:rsidRPr="000E563D">
              <w:rPr>
                <w:lang w:val="ru-RU"/>
              </w:rPr>
              <w:t>с</w:t>
            </w:r>
            <w:proofErr w:type="gramEnd"/>
            <w:r w:rsidRPr="000E563D">
              <w:rPr>
                <w:lang w:val="ru-RU"/>
              </w:rPr>
              <w:t>убъекты международного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EE54F7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Pr="00206E0B" w:rsidRDefault="00782BB6" w:rsidP="005812AE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Международная защита прав человека в условиях мирного и военного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EE54F7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64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Международная защита прав человека в условиях мирного и военного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EE54F7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65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Международное гуманитарное право и права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EE54F7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66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proofErr w:type="spellStart"/>
            <w:r w:rsidRPr="009F393F">
              <w:t>Урок-практикум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EE54F7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C55EC3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67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Pr="000E563D" w:rsidRDefault="00782BB6" w:rsidP="000F2577">
            <w:pPr>
              <w:rPr>
                <w:lang w:val="ru-RU"/>
              </w:rPr>
            </w:pPr>
            <w:r w:rsidRPr="000E563D">
              <w:rPr>
                <w:lang w:val="ru-RU"/>
              </w:rPr>
              <w:t>Урок повторение Правовое регулирование в различных сферах общественной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EE54F7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2BB6" w:rsidRPr="000E563D" w:rsidTr="000F2577">
        <w:trPr>
          <w:trHeight w:val="27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B6" w:rsidRDefault="00782BB6" w:rsidP="005812AE">
            <w:r>
              <w:t>68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proofErr w:type="spellStart"/>
            <w:r>
              <w:t>Итоговое</w:t>
            </w:r>
            <w:proofErr w:type="spellEnd"/>
            <w:r>
              <w:t xml:space="preserve"> </w:t>
            </w:r>
            <w:proofErr w:type="spellStart"/>
            <w:r>
              <w:t>повторение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BB6" w:rsidRDefault="00782BB6" w:rsidP="000F2577">
            <w:r w:rsidRPr="00EE54F7">
              <w:rPr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2BB6" w:rsidRPr="00411FC5" w:rsidRDefault="00782BB6" w:rsidP="000F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2577" w:rsidRDefault="000F2577" w:rsidP="00BB2D18">
      <w:pPr>
        <w:shd w:val="clear" w:color="auto" w:fill="FFFFFF"/>
        <w:ind w:left="48" w:right="10" w:firstLine="37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1898" w:rsidRDefault="001D1898" w:rsidP="00BB2D18">
      <w:pPr>
        <w:shd w:val="clear" w:color="auto" w:fill="FFFFFF"/>
        <w:ind w:left="48" w:right="10" w:firstLine="37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2D18" w:rsidRPr="00BE18AB" w:rsidRDefault="00BB2D18" w:rsidP="00BB2D18">
      <w:pPr>
        <w:shd w:val="clear" w:color="auto" w:fill="FFFFFF"/>
        <w:ind w:left="48" w:right="10" w:firstLine="37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18AB">
        <w:rPr>
          <w:rFonts w:ascii="Times New Roman" w:hAnsi="Times New Roman"/>
          <w:b/>
          <w:sz w:val="24"/>
          <w:szCs w:val="24"/>
          <w:lang w:val="ru-RU"/>
        </w:rPr>
        <w:lastRenderedPageBreak/>
        <w:t>Контрольно – измерительные материалы</w:t>
      </w:r>
    </w:p>
    <w:p w:rsidR="00BB2D18" w:rsidRPr="00BB2D18" w:rsidRDefault="00BB2D18" w:rsidP="00BB2D18">
      <w:pPr>
        <w:pStyle w:val="a6"/>
        <w:spacing w:before="0" w:beforeAutospacing="0" w:after="150" w:afterAutospacing="0"/>
        <w:jc w:val="center"/>
        <w:rPr>
          <w:color w:val="000000"/>
        </w:rPr>
      </w:pPr>
      <w:r w:rsidRPr="00BB2D18">
        <w:tab/>
      </w:r>
      <w:r w:rsidRPr="00BB2D18">
        <w:rPr>
          <w:bCs/>
          <w:color w:val="000000"/>
        </w:rPr>
        <w:t>1 вариант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1. Форма правления характеризует: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территориальную структуру государственной власти.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Б) способы осуществления государственной власти в обществе.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В) правовое состояние общества и уровень его политической свободы.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Г) организацию верховной государственной власти, источники ее образования и принципы взаимоотношений высших органов между собой и населением.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2. О какой функции государства идет речь: предотвращение межнациональных конфликтов, создание необходимых и достаточных условий для реализации принципа народовластия: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об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экономической Б) о </w:t>
      </w:r>
      <w:proofErr w:type="spell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правореализаторской</w:t>
      </w:r>
      <w:proofErr w:type="spell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В) о политической Г) о правозащитной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3. Выберите пропущенное слово: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Норма права – _________, формально определенное правило поведения, установленное и гарантированное государством.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</w:t>
      </w:r>
      <w:proofErr w:type="spell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вседозволенное</w:t>
      </w:r>
      <w:proofErr w:type="spell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Б) общеобязательное В) важнейшее Г) общественное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4. «Строительным материалом», из которого формируются и отрасли, и  институты права  называют: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отрасль права Б) норму права В) институт права Г) </w:t>
      </w:r>
      <w:proofErr w:type="spell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подотрасль</w:t>
      </w:r>
      <w:proofErr w:type="spell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права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5. Соотнесите формы государственного устройства с их характеристиками.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унитарное государство       1. Децентрализованное государство.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федеративное государство 2. В каждом из субъектов может быть своя конституция.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  3. Одна система высших органов власти.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  4. Единая налоговая и финансовая система.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6. Какая теория происхождения государства связана с разрастанием семьи?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марксистская Б) договорная В) патриархальная Г) органическая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7. Главный признак государства - это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наличие руководящих лиц Б) наделение государственно-властными полномочиями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наличие исполнителей Г) классовое противоборство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8. В зависимости от взаимоотношений высших органов государства республики бывают: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унитарные Б) парламентские В) федеративные Г) конфедеративные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9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. Важнейший признак нормы права, отличающий ее от норм морали: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общий характер Б) содержит правила поведения В) общеобязательный характер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10. Совокупность общеобязательных для всех правил поведения (норм), установленных или санкционированных государством и охраняемых его силой, называется: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br/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обычаем Б) правом В) законом Г) моралью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11. Самым первым источником права является: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Коран и Библия Б) судебные прецеденты В) нормативно-правовые акты Г) правовой обычай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12. Монархия – это форма: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А) государственного устройств Б) политического режима В) права Г) правления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lastRenderedPageBreak/>
        <w:t>13. Признаком авторитарного режима не является: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власть в руках одного человека Б) правление осуществляется с помощью силы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В) тотальный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поведением людей Г) выборы часто фальсифицированы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14. Основной источник права в России: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правовой обычай Б) прецедент В) нормативный акт Г) договор нормативного содержания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15. Назовите верные утверждения: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Верховенство закона означает, что закон признается важнейшей ценностью общества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Верховенство закона означает, что закон обязателен и в полном объеме исполняется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верно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 Б) верно б В) оба суждения верны Г) оба суждения неверны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16. Что из перечисленного является источником права Древнего мира: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</w:t>
      </w:r>
      <w:proofErr w:type="spellStart"/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Саллическая</w:t>
      </w:r>
      <w:proofErr w:type="spellEnd"/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правда Б) Табель о рангах В) Хартия Г) Закон XII таблиц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17. Определите форму правления, если президент сочетает свои полномочия с широкими правами парламента: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конституционная монархия Б) смешанная республика В) унитарное государство Г) содружество.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18. Что из перечисленного не относится к структуре правовой нормы: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депозит Б) санкция В) гипотеза Г) диспозиция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19. Сколько всего конституций было принято в годы Советского Союза: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1 Б) 2 В) 3 Г) 4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20. Путём референдума в Российской Федерации приня</w:t>
      </w:r>
      <w:proofErr w:type="gramStart"/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т(</w:t>
      </w:r>
      <w:proofErr w:type="gramEnd"/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-а)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Трудовой кодекс Российской Федерации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Конституция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Закон «О средствах массовой информации»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федеральный бюджет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21. Соотнесите теорию происхождения государства с ее автором: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теория договора 1) К. Маркс и Ф. Энгельс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патриархальная теория 2) Фома Аквинский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расовая теория 3) Аристотель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теологическая теория 4) Т. Гоббс и Джон Локк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Д) материалистическая теория 5) Ж. </w:t>
      </w:r>
      <w:proofErr w:type="spell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Гобино</w:t>
      </w:r>
      <w:proofErr w:type="spellEnd"/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22. Напишите пропущенное слово: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Формы государственного устройства</w:t>
      </w:r>
    </w:p>
    <w:p w:rsidR="00BB2D18" w:rsidRPr="00BB2D18" w:rsidRDefault="00BB2D18" w:rsidP="00BB2D1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………………….. 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федеративная конфедерация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23. Установите соответствие между политическими режимами и их признаками: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1) соблюдение прав и свобод А)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авторитарный</w:t>
      </w:r>
      <w:proofErr w:type="gramEnd"/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2) диктаторская власть Б)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тоталитарный</w:t>
      </w:r>
      <w:proofErr w:type="gramEnd"/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3) репрессии В)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демократический</w:t>
      </w:r>
      <w:proofErr w:type="gramEnd"/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4) власть в руках одного человека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5) равенство граждан перед законом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6) фальсификация выборов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24. Найдите в приведённом ниже списке характеристики правовой нормы.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имеет общеобязательный характер Б) обеспечивается силой государственного принуждения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за нарушение предусмотрены общественные санкции Г) вступает в силу с конкретного срока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закрепляется в актах в письменной форме Е) вводится в действие постепенно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25. Прочитайте приведенный ниже текст, в котором ряд терминов пропущен.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… (1) - универсальный регулятор общественных отношений. В этом его основная сущность и главное предназначение. Право представляет собой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единую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целостную … (2). Оно является совокупностью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обязательных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 исполнению … (3), установленных … (4), которое следит за их исполнением. Формой выражения и закрепления … (5) является … (6).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Выберите из предлагаемого списка слова, которые необходимо вставить в пропуски. Слова в списке даны в именительном падеже. Помните, что в списке слов больше, чем вам необходимо выбрать.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норма права Б) право В) государство Г) законодательство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закон Е) норма Ж) система З) санкция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26.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1) правовая норма 2) институт 3) право 4) отрасль 5) источник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27. Найдите в приведенном списке положения, характеризующие нормы права: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1) совокупность представлений о добре и зле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2) общеобязательность выполнения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3) обеспеченность выполнения принудительной силой государства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4) форма общественного сознания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5) многократность применения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28. Найдите понятие, которое является обобщающим для всех остальных понятий представленного ниже ряда, и запишите букву, под которой оно указано.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А) семейное право Б) предпринимательское право В) частное право Г) трудовое право Д) гражданское право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29. Найдите понятие, которое является обобщающим для всех остальных понятий представленного ниже ряда, и запишите букву, под которой оно указано.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судебный прецедент Б) обычное право В) источники права Г) нормативно-правовой акт Д) международные правовые акты.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30. Ниже приведен ряд характеристик. Все они, за исключением двух, относятся к понятию «правовая норма»: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установлена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государством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имеет письменную форму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В) совокупность представлений о добре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содержит нормативно-правовые акты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исполняются в силу внутренних побуждений, привычки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Е) охраняется и защищается государством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Ж) регулятор общественных отношений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Найдите два</w:t>
      </w:r>
      <w:r w:rsidRPr="00BB2D18">
        <w:rPr>
          <w:rFonts w:ascii="Times New Roman" w:hAnsi="Times New Roman"/>
          <w:bCs/>
          <w:iCs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термина, «выпадающих» из общего ряда, и запишите буквы, под которыми они указаны.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31. Прочитайте текст, каждое положение которого обозначено буквой.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(А) Для стабильности общества, думается, важно, чтобы люди уважительно относились к праву, понимали смысл и назначение правовых норм. (Б) Эксперты свидетельствуют, правонарушения часто совершаются людьми по незнанию. (В) Особенно опасен для государства и общества правовой нигилизм (Г) Правовой нигилизм - отрицание ценности права в сознании человека. (Д) Очевидно, общество не может двигаться вперед, если люди не будут доверять законам, стремиться строить по ним свою жизнь.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Определите, какие положения текста носят: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1) фактический характер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2) характер оценочных суждений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3) характер теоретических положений</w:t>
      </w:r>
    </w:p>
    <w:p w:rsidR="00BB2D18" w:rsidRPr="00BB2D18" w:rsidRDefault="00BB2D18" w:rsidP="00BE18AB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 вариант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1. Форма государственного (политического) режима характеризует: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организацию верховной государственной власти, источники ее образования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территориальную структуру государственной власти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способы осуществления государственной власти в обществе, его правовое состояние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принципы взаимоотношений высших органов государственной власти между собой и населением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2. О какой внутренней функции государства идет речь: деятельность государства по установлению всех источников и норм действующего права: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 правотворческой Б) о правозащитной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В) о </w:t>
      </w:r>
      <w:proofErr w:type="spell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правоустановительной</w:t>
      </w:r>
      <w:proofErr w:type="spell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Г) о функции обеспечения прав и свобод человека и гражданина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3. Выберите пропущенное слово: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Гипотеза правовой нормы закрепляет  _________, при которых возникают, изменяются или прекращаются права и обязанности участников общественных отношений.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объекты Б) последствия В) элементы Г) условия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4. Объективно сложившаяся совокупность </w:t>
      </w:r>
      <w:proofErr w:type="spellStart"/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однопорядковых</w:t>
      </w:r>
      <w:proofErr w:type="spellEnd"/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 правовых норм, регулирующих определенную сферу однородных общественных отношений, называется: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</w:t>
      </w:r>
      <w:proofErr w:type="spell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подотрасль</w:t>
      </w:r>
      <w:proofErr w:type="spell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права Б) институт права В) нормой права Г) отраслью права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5. Соотнесите формы государственного (политического) режима с их характеристиками.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Авторитарный режим         1. Безраздельное господство бюрократии, возглавляемой лидером,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Б) Тоталитарный режим          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действия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которого не опираются на законы.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                                                     2. Фактически господствующее положение приобретает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         исполнительная власть.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      3. Выборы проводятся под контролем правительства. 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                                                    4. Господствует единая общеобязательная идеология.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6. Признаком права, отличающим его от других видов социальных норм, является: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рациональный характер Б) обеспеченность исполнения силой государства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социальная значимость Г) формальная неопределённость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7. 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Какая теория происхождения государства уподобляет его живому организму?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психологическая Б) материалистическая В) органическая Г) теологическая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8. Верны ли следующие суждения о праве?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А. Правовые нормы выражают государственную волю, за которой в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демократическом обществе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стоит воля народа.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Б. Все правовые нормы принимаются высшим судебным органом власти.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верно только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Б) верно только Б В) верны оба суждения Г) оба суждения неверны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9. В России к подзаконным актам относят: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кодексы Б) законы субъектов РФ В) постановления Правительства РФ Г) Конституцию РФ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10. К источникам средневекового права относят: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Великая Хартия Б) законы Хаммурапи В) Свод гражданского права Г) закон XII таблиц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11. Нормы права, в отличие от норм морали: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отражают представление о гармонии человека с природой Б) выражают общественное мнение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содержатся в нормативных актах Г) препятствуют социальным изменениям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12. Конституция РФ была принята при помощи: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конституционного собрания Б) референдума В) парламента Г) президента.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13. Согласно Конституции РФ высшей ценностью в РФ являетс</w:t>
      </w:r>
      <w:proofErr w:type="gramStart"/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я(</w:t>
      </w:r>
      <w:proofErr w:type="gramEnd"/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-</w:t>
      </w:r>
      <w:proofErr w:type="spellStart"/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ются</w:t>
      </w:r>
      <w:proofErr w:type="spellEnd"/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)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демократия Б) права и свободы человека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нерушимость Конституции Г) незыблемость общественного строя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14. Верны ли следующие суждения о праве?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А. Вся совокупность общественных взаимодействий подлежит правовому регулированию.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Б. Нарушение норм права влечёт, прежде всего, общественное порицание.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верно только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Б) верно только Б В) верны оба суждения Г) оба суждения неверны.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 xml:space="preserve">15. Определите форму государственного устройства, если в государстве помимо </w:t>
      </w:r>
      <w:proofErr w:type="gramStart"/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центральных</w:t>
      </w:r>
      <w:proofErr w:type="gramEnd"/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, существуют другие образования, имеющие свои законы, не противоречащие основному закону.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федеративное Б) республиканское В) унитарное Г) конфедеративное.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16. Что из перечисленного не относится к институту права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наследование Б) гражданство В) права человека Г) семья.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17. Авторитаризм – это: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А) политический режим Б) государственное устройство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форма правления Г) политическое устройство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18. Основной институт политической системы общества, организующий, направляющий и контролирующий деятельность и взаимоотношения людей.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политика Б) право В) государство Г) закон.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19. Что из перечисленного не относится к нормативным актам: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закон Б) обычай В) приказы Г) постановления.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20. В каком году была принята конституция «развитого социализма»: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1936 Б) 1918 В) 1992 Г) 1977.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1. Соотнесите теорию происхождения государства с ее характеристикой: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А) теория насилия 1) делит людей </w:t>
      </w:r>
      <w:proofErr w:type="gram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высших и низших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теологическая теория 2) обладает функциями живого организма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органическая теория 3) завоевание одних другими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психологическая теория 4) государственная власть порождена волей Бога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расовая теория 5) государство обусловлено потребностями людей.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22. Напишите пропущенное слово.</w:t>
      </w:r>
    </w:p>
    <w:p w:rsidR="00BB2D18" w:rsidRPr="00BB2D18" w:rsidRDefault="00BB2D18" w:rsidP="00BB2D18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Структура правовой нормы</w:t>
      </w:r>
    </w:p>
    <w:p w:rsidR="00BB2D18" w:rsidRPr="00BB2D18" w:rsidRDefault="00BB2D18" w:rsidP="00BB2D18">
      <w:pPr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гипотеза </w:t>
      </w:r>
      <w:r w:rsidRPr="00BB2D1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……………. 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санкция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23. Установите соответствие между примерами источников права и источниками права.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обычай делового оборота 1) правовой обычай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интеллектуальное пиратство 2) нормативный акт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Уголовный кодекс 3) судебный прецедент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декларация о правах 4) договор нормативного содержания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дипломатический этикет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Е) конвенция о правах ребенка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Ж) </w:t>
      </w:r>
      <w:proofErr w:type="spellStart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рейдерство</w:t>
      </w:r>
      <w:proofErr w:type="spellEnd"/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90-е гг. в РФ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З) Конституция РФ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24. Выберите из перечисленного признаки права.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нормативный характер Б) обязательность В) суверенитет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публичная власть Д) деление населения Е) гарантированность норм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25.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Прочитайте приведенный ниже текст, в котором ряд терминов пропущен.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… (1) </w:t>
      </w:r>
      <w:r w:rsidRPr="00BB2D1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 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это основной закон государства. Она определяет … (2), регулирует образование представительных органов, устанавливает и фиксирует … (3) и … (4) граждан. В России Конституция принята путем … (5). Россия по политическому режиму определяется … (6).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Выберите из предлагаемого списка слова, которые необходимо вставить в пропуски. Слова в списке даны в именительном падеже. Помните, что в списке слов больше, чем вам необходимо выбрать.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А) конституция Б) права В) государственное устройство Г) демократия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закон Е) норма Ж) референдум З) обязанности</w:t>
      </w:r>
    </w:p>
    <w:p w:rsidR="00BB2D18" w:rsidRPr="00BB2D18" w:rsidRDefault="00BB2D18" w:rsidP="00BB2D18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26.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постановление Б) указ В) подзаконный акт Г) приказ Д) инструкция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27. Выберите из предложенного признаки правового государства: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 А) наличие системы налогов и сборов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разделение и независимость ветвей власти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система сдержек и противовесов ветвей власти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верховенство закона, его равное действие для всех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разветвленная система правоохранительных органов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Е) соотношение национальной валюты с валютами других стран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28. Найдите понятие, которое является обобщающим для всех остальных понятий представленного ниже ряда, и запишите букву, под которой оно указано.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нормативно-правовой акт Б) источник права В) судебный прецедент Г) естественное право Д) правовой обычай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29. Найдите понятие, которое является обобщающим для всех остальных понятий представленного ниже ряда, и запишите букву, под которой оно указано.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Публичное право Б) финансовое право В) административное право Г) уголовное право Д) конституционное право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30. Ниже приведён ряд терминов. Все они, за исключением двух, относятся к источникам права.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А) правовой статус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Б) конституция страны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В) правовой обычай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Г) постановления правительства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Д) закон</w:t>
      </w:r>
    </w:p>
    <w:p w:rsidR="00BB2D18" w:rsidRPr="00BB2D18" w:rsidRDefault="00BB2D18" w:rsidP="00BB2D18">
      <w:pPr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Е) политическое участие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Найдите два термина, «выпадающие» из общего ряда, и запишите в таблицу буквы, под которыми они указаны.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31. Прочитайте текст, каждое положение которого пронумеровано.</w:t>
      </w: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(А) Конституция является единым, обладающим особым юридическими свойствами нормативным правовым актом, посредством которого народ учреждает основные принципы устройства общества и государства, закрепляет правовой статус человека и гражданина. (Б) В Европе первыми писаными конституциями стали конституции Польши и Франции (В) Конституция РФ была принята на всенародном референдуме в декабре 1993 года (Г) Следует признать, что в нынешней Конституции РФ есть декларативные элементы: государство авансом названо правовым, слабо обозначен механизм защиты прав человека и гражданина. (Д) Думается, что могущественна не сама конституция, а конституционная система, состоящая из отношения общества к Основному закону и из образцов поведения и институтов, взращенных вокруг Конституции.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Pr="00BB2D18"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  <w:t>Определите, какие положения текста носят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1) фактический характер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2) характер оценочных суждений</w:t>
      </w:r>
    </w:p>
    <w:p w:rsidR="00BB2D18" w:rsidRPr="00BB2D18" w:rsidRDefault="00BB2D18" w:rsidP="00BB2D18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B2D18">
        <w:rPr>
          <w:rFonts w:ascii="Times New Roman" w:hAnsi="Times New Roman"/>
          <w:color w:val="000000"/>
          <w:sz w:val="24"/>
          <w:szCs w:val="24"/>
          <w:lang w:val="ru-RU" w:eastAsia="ru-RU"/>
        </w:rPr>
        <w:t>3) характер теоретических утверждений</w:t>
      </w:r>
    </w:p>
    <w:p w:rsidR="00F52BFE" w:rsidRPr="00F52BFE" w:rsidRDefault="00F52BFE" w:rsidP="00F52BFE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Итоговая контрольная работа Право 10 класс</w:t>
      </w:r>
    </w:p>
    <w:p w:rsidR="00F52BFE" w:rsidRPr="00F52BFE" w:rsidRDefault="00F52BFE" w:rsidP="00F52BFE">
      <w:pPr>
        <w:tabs>
          <w:tab w:val="left" w:pos="1958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 xml:space="preserve">Часть </w:t>
      </w:r>
      <w:r w:rsidRPr="00F52BFE">
        <w:rPr>
          <w:rFonts w:ascii="Times New Roman" w:hAnsi="Times New Roman"/>
          <w:b/>
          <w:sz w:val="24"/>
          <w:szCs w:val="24"/>
        </w:rPr>
        <w:t>I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1</w:t>
      </w:r>
      <w:r w:rsidRPr="00F52BFE">
        <w:rPr>
          <w:rFonts w:ascii="Times New Roman" w:hAnsi="Times New Roman"/>
          <w:sz w:val="24"/>
          <w:szCs w:val="24"/>
          <w:lang w:val="ru-RU"/>
        </w:rPr>
        <w:t>. наивысшей юридической силой среди перечисленных источников права в Р.Ф. обладает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1) постановление правительства                 2) Конституция Р.Ф.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3) федеральный закон                                   4) указ Президента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F52BFE">
        <w:rPr>
          <w:rFonts w:ascii="Times New Roman" w:hAnsi="Times New Roman"/>
          <w:sz w:val="24"/>
          <w:szCs w:val="24"/>
          <w:lang w:val="ru-RU"/>
        </w:rPr>
        <w:t xml:space="preserve"> Ниже перечислен ряд терминов. Все они за исключением одного относятся к источникам права. 1) судебный прецедент; 2) естественное право; 3) правовая культура; 4) правовой обычай; 5) нормативно правовой акт; 6) санкции.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F52BFE">
        <w:rPr>
          <w:rFonts w:ascii="Times New Roman" w:hAnsi="Times New Roman"/>
          <w:sz w:val="24"/>
          <w:szCs w:val="24"/>
          <w:lang w:val="ru-RU"/>
        </w:rPr>
        <w:t xml:space="preserve"> Согласно Конституции Р.Ф. в компетенцию  Правительства Р.Ф. входит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1) утверждение военной доктрины; 2) разработка федерального бюджета; 3) назначение выборов Президента Р.Ф.; 4) объявление амнистии.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F52BFE">
        <w:rPr>
          <w:rFonts w:ascii="Times New Roman" w:hAnsi="Times New Roman"/>
          <w:sz w:val="24"/>
          <w:szCs w:val="24"/>
          <w:lang w:val="ru-RU"/>
        </w:rPr>
        <w:t xml:space="preserve"> Что отличает правовое государство от неправового?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 xml:space="preserve">1) Отделение публичной власти от общества; 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2) верховенство закона и права;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3) монополия на легальное применение силы;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4) верховная  власть на определенной территории.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5</w:t>
      </w:r>
      <w:r w:rsidRPr="00F52BFE">
        <w:rPr>
          <w:rFonts w:ascii="Times New Roman" w:hAnsi="Times New Roman"/>
          <w:sz w:val="24"/>
          <w:szCs w:val="24"/>
          <w:lang w:val="ru-RU"/>
        </w:rPr>
        <w:t xml:space="preserve">.  Верны ли следующие высказывания о Субъектах федерации?  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А.  Субъект федерации  имеет собственные органы законодательной и исполнительной власти, свое законодательство, которое не должно противоречить федеральным за</w:t>
      </w:r>
      <w:r w:rsidRPr="00F52BFE">
        <w:rPr>
          <w:rFonts w:ascii="Times New Roman" w:hAnsi="Times New Roman"/>
          <w:sz w:val="24"/>
          <w:szCs w:val="24"/>
          <w:lang w:val="ru-RU"/>
        </w:rPr>
        <w:softHyphen/>
        <w:t>конам;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Б.     Субъект федерации    не имеет  собственного законодательства, целиком зависимый от цент</w:t>
      </w:r>
      <w:r w:rsidRPr="00F52BFE">
        <w:rPr>
          <w:rFonts w:ascii="Times New Roman" w:hAnsi="Times New Roman"/>
          <w:sz w:val="24"/>
          <w:szCs w:val="24"/>
          <w:lang w:val="ru-RU"/>
        </w:rPr>
        <w:softHyphen/>
        <w:t>ральной власти.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1)  верно только</w:t>
      </w:r>
      <w:proofErr w:type="gramStart"/>
      <w:r w:rsidRPr="00F52BFE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F52BF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3) верны оба суждения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2)  верно только</w:t>
      </w:r>
      <w:proofErr w:type="gramStart"/>
      <w:r w:rsidRPr="00F52BFE">
        <w:rPr>
          <w:rFonts w:ascii="Times New Roman" w:hAnsi="Times New Roman"/>
          <w:sz w:val="24"/>
          <w:szCs w:val="24"/>
          <w:lang w:val="ru-RU"/>
        </w:rPr>
        <w:t xml:space="preserve"> Б</w:t>
      </w:r>
      <w:proofErr w:type="gramEnd"/>
      <w:r w:rsidRPr="00F52BF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4) оба суждения не верны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6</w:t>
      </w:r>
      <w:r w:rsidRPr="00F52BFE">
        <w:rPr>
          <w:rFonts w:ascii="Times New Roman" w:hAnsi="Times New Roman"/>
          <w:sz w:val="24"/>
          <w:szCs w:val="24"/>
          <w:lang w:val="ru-RU"/>
        </w:rPr>
        <w:t>.   Определите, какие государственные единицы являются, по Конституции РФ субъектами федерации: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52BFE">
        <w:rPr>
          <w:rFonts w:ascii="Times New Roman" w:hAnsi="Times New Roman"/>
          <w:sz w:val="24"/>
          <w:szCs w:val="24"/>
          <w:lang w:val="ru-RU"/>
        </w:rPr>
        <w:t>а)   автономные округа;  б)  районы;  в)  области; г) автономная область; д) Санкт-Петербург;  е)  Екатеринбург; ж)  республики; з) поселки городского типа; и)  города; к) края; л) столицы республик; м)   Москва;</w:t>
      </w:r>
      <w:proofErr w:type="gramEnd"/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(2 балла)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b/>
          <w:sz w:val="24"/>
          <w:szCs w:val="24"/>
          <w:lang w:val="ru-RU"/>
        </w:rPr>
        <w:t>7</w:t>
      </w:r>
      <w:r w:rsidRPr="00F52BFE">
        <w:rPr>
          <w:rFonts w:ascii="Times New Roman" w:hAnsi="Times New Roman"/>
          <w:sz w:val="24"/>
          <w:szCs w:val="24"/>
          <w:lang w:val="ru-RU"/>
        </w:rPr>
        <w:t>. Установите соответствие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2BFE" w:rsidRPr="008B249A" w:rsidTr="000F2577">
        <w:trPr>
          <w:trHeight w:val="1344"/>
        </w:trPr>
        <w:tc>
          <w:tcPr>
            <w:tcW w:w="4785" w:type="dxa"/>
          </w:tcPr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А. Правительство издает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Президент подписывает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Государственная Дума принимает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Суд выносит                    </w:t>
            </w:r>
          </w:p>
        </w:tc>
        <w:tc>
          <w:tcPr>
            <w:tcW w:w="4786" w:type="dxa"/>
          </w:tcPr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 законы,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2. постанов</w:t>
            </w: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ления,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 приговоры,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решения, </w:t>
            </w:r>
          </w:p>
          <w:p w:rsidR="00F52BFE" w:rsidRPr="00F52BFE" w:rsidRDefault="00F52BFE" w:rsidP="00F52BFE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5. указы.</w:t>
            </w:r>
          </w:p>
        </w:tc>
      </w:tr>
    </w:tbl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Ответ запишите в таблицу под соответствующими буквами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272"/>
        <w:gridCol w:w="1277"/>
        <w:gridCol w:w="1272"/>
      </w:tblGrid>
      <w:tr w:rsidR="00F52BFE" w:rsidRPr="00F52BFE" w:rsidTr="000F2577">
        <w:trPr>
          <w:trHeight w:val="30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F52BFE" w:rsidRPr="00F52BFE" w:rsidTr="000F2577">
        <w:trPr>
          <w:trHeight w:val="32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FE" w:rsidRPr="00F52BFE" w:rsidRDefault="00F52BFE" w:rsidP="00F52BFE">
            <w:pPr>
              <w:tabs>
                <w:tab w:val="left" w:pos="195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(2 балла)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Часть</w:t>
      </w:r>
      <w:r w:rsidRPr="00F52BFE">
        <w:rPr>
          <w:rFonts w:ascii="Times New Roman" w:hAnsi="Times New Roman"/>
          <w:sz w:val="24"/>
          <w:szCs w:val="24"/>
        </w:rPr>
        <w:t xml:space="preserve"> II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lastRenderedPageBreak/>
        <w:t>Составить  развернутый план ответа на тему «Государство» План должен содержать не менее 3-х пунктов, два из которых должны быть детализированы. (3 балла)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«5» 11-12 баллов; «4» 9-10 баллов; «3» 5-8 баллов.</w:t>
      </w:r>
    </w:p>
    <w:p w:rsid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Итоговая контрольная работа Право 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№ задания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ответы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Часть 2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в </w:t>
            </w:r>
            <w:proofErr w:type="gramStart"/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 ж к м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   Б  В    Г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2   5   1   34</w:t>
            </w:r>
          </w:p>
        </w:tc>
      </w:tr>
      <w:tr w:rsidR="00F52BFE" w:rsidRPr="00F52BFE" w:rsidTr="000F2577">
        <w:tc>
          <w:tcPr>
            <w:tcW w:w="4785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Часть 3</w:t>
            </w:r>
          </w:p>
        </w:tc>
        <w:tc>
          <w:tcPr>
            <w:tcW w:w="4786" w:type="dxa"/>
          </w:tcPr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Правильный ответ может содержать следующие элементы: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1. Понятие государства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2. Признаки государства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3. Функции государства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а) Внешние функции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б) Внутренние функции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4. Формы государства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а)  Форма правления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 Государственно-территориальное устройство 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BFE">
              <w:rPr>
                <w:rFonts w:ascii="Times New Roman" w:hAnsi="Times New Roman"/>
                <w:sz w:val="24"/>
                <w:szCs w:val="24"/>
                <w:lang w:val="ru-RU"/>
              </w:rPr>
              <w:t>в) Политический режим</w:t>
            </w:r>
          </w:p>
          <w:p w:rsidR="00F52BFE" w:rsidRPr="00F52BFE" w:rsidRDefault="00F52BFE" w:rsidP="000F2577">
            <w:pPr>
              <w:tabs>
                <w:tab w:val="left" w:pos="195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Критерии оценивания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 xml:space="preserve">«5» 11-12 баллов; 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 xml:space="preserve">«4» 9-10 баллов; 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«3» 5-8 баллов.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Задания 1-5 по 1 баллу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Задания 6-7 по 2 балла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Задание  часть 2 -3 балла</w:t>
      </w:r>
    </w:p>
    <w:p w:rsidR="00F52BFE" w:rsidRPr="00F52BFE" w:rsidRDefault="00F52BFE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F52BFE">
        <w:rPr>
          <w:rFonts w:ascii="Times New Roman" w:hAnsi="Times New Roman"/>
          <w:sz w:val="24"/>
          <w:szCs w:val="24"/>
          <w:lang w:val="ru-RU"/>
        </w:rPr>
        <w:t>Всего 12 баллов</w:t>
      </w:r>
    </w:p>
    <w:p w:rsidR="000F2577" w:rsidRPr="00BE18AB" w:rsidRDefault="000F2577" w:rsidP="000F2577">
      <w:pPr>
        <w:shd w:val="clear" w:color="auto" w:fill="FFFFFF"/>
        <w:ind w:left="48" w:right="10" w:firstLine="37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18AB">
        <w:rPr>
          <w:rFonts w:ascii="Times New Roman" w:hAnsi="Times New Roman"/>
          <w:b/>
          <w:sz w:val="24"/>
          <w:szCs w:val="24"/>
          <w:lang w:val="ru-RU"/>
        </w:rPr>
        <w:t>Контрольно – измерительные материалы</w:t>
      </w:r>
    </w:p>
    <w:p w:rsidR="000F2577" w:rsidRPr="000E563D" w:rsidRDefault="000F2577" w:rsidP="000F2577">
      <w:pPr>
        <w:tabs>
          <w:tab w:val="left" w:pos="7920"/>
        </w:tabs>
        <w:ind w:right="-6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«</w:t>
      </w:r>
      <w:r w:rsidRPr="000E563D">
        <w:rPr>
          <w:rFonts w:ascii="Times New Roman" w:hAnsi="Times New Roman"/>
          <w:b/>
          <w:bCs/>
          <w:sz w:val="24"/>
          <w:szCs w:val="24"/>
          <w:lang w:val="ru-RU" w:eastAsia="ru-RU"/>
        </w:rPr>
        <w:t>Гражданское право»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Дайте понятие гражданского права, предмет и метод гражданского права.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№ 2.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Гражданское право как отрасль права представляет собой совокупность правовых норм, регулирующих отношения: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А) </w:t>
      </w:r>
      <w:proofErr w:type="gramStart"/>
      <w:r w:rsidRPr="000E563D">
        <w:rPr>
          <w:rFonts w:ascii="Times New Roman" w:hAnsi="Times New Roman"/>
          <w:sz w:val="24"/>
          <w:szCs w:val="24"/>
          <w:lang w:val="ru-RU" w:eastAsia="ru-RU"/>
        </w:rPr>
        <w:t>финансовые</w:t>
      </w:r>
      <w:proofErr w:type="gramEnd"/>
      <w:r w:rsidRPr="000E563D">
        <w:rPr>
          <w:rFonts w:ascii="Times New Roman" w:hAnsi="Times New Roman"/>
          <w:sz w:val="24"/>
          <w:szCs w:val="24"/>
          <w:lang w:val="ru-RU" w:eastAsia="ru-RU"/>
        </w:rPr>
        <w:t>;            Б) имущественные и связанные с ними личные неимущественные;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налоговые;               Г) дисциплинарные.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Имущественные отношения – это: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lastRenderedPageBreak/>
        <w:t>А) отношение человека к имуществу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отношение человека к вещи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волевые отношения между конкретными лицами по поводу принадлежности или перехода имущественных благ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связь между вещами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4.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Физические и юридические лица приобретают и осуществляют свои гражданские права: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своей волей и в интересах государства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своей волей и в интересах ведомства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</w:t>
      </w: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) 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>своей волей и в своем интересе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своей волей с соблюдением интереса другой стороны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5.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Дайте понятие: физического лица, юридического лица, публично-правового образования.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6.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В соответствии с Конституцией РФ гражданское законодательство находится в ведении: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Российской Федерации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Российской Федерац</w:t>
      </w:r>
      <w:proofErr w:type="gramStart"/>
      <w:r w:rsidRPr="000E563D">
        <w:rPr>
          <w:rFonts w:ascii="Times New Roman" w:hAnsi="Times New Roman"/>
          <w:sz w:val="24"/>
          <w:szCs w:val="24"/>
          <w:lang w:val="ru-RU" w:eastAsia="ru-RU"/>
        </w:rPr>
        <w:t>ии и ее</w:t>
      </w:r>
      <w:proofErr w:type="gramEnd"/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 субъектов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субъектов Российской Федерации и муниципальных образований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городских и сельских муниципальных образований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7.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Отказ граждан и юридических лиц от осуществления принадлежащих им прав: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влечет прекращение этих прав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не влечет прекращения этих прав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влечет прекращение судебной защиты этих прав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влечет прекращение этих прав на имущество, приобретенное по основаниям, допускаемым законом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8.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Не допускается использование гражданских прав с целью: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самозащиты прав;                                                      Б) ограничения конкуренции на рынке;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признания оспоримой сделки недействительной;    Г) взыскания неустойки.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9.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Правоспособность гражданина возникает в момент: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вступления в брак;                              Б) его рождения;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рождения у него первого ребенка;     Г) приобретения им имени.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№ 10.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Правоспособность гражданина прекращается в момент: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признания его судом недееспособным;     Б) осуждения его судом за совершение правонарушения;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его смерти;                                                     Г) установления над ним опеки или попечительства.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11.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Гражданин отвечает по своим обязательствам всем: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имуществом, принадлежащим его семье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принадлежащим ему имуществом, за исключением того, на которое не может быть обращено взыскание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своим имуществом и имуществом своего супруга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имуществом, принадлежащим его семье, и имуществом своего поручителя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№12.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gramStart"/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Малолетние</w:t>
      </w:r>
      <w:proofErr w:type="gramEnd"/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 в возрасте от 6 до 14 лет вправе самостоятельно: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передавать права авторства другому лицу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распоряжаться своим доходом (заработком)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вносить в кредитные учреждения вклады и распоряжаться ими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совершать мелкие бытовые сделки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13.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Гражданин, ограниченный судом в дееспособности, самостоятельно вправе: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А) вносить вклады в кредитные учреждения и распоряжаться ими;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получать пенсию и распоряжаться ею;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В) получать заработную плату и распоряжаться ею; 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совершать мелкие бытовые сделки.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№14.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Коммерческие организации создаются в форме: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А) потребительских кооперативов;                    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государственных и муниципальных унитарных предприятий;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В) общественных и религиозных организаций;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благотворительных и иных фондов.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15.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Моментом создания юридического лица является: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А) приобретение обособленного имущества;                                               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открытие лицевого счета в банке;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В) выступление на суде в качестве ответчика по совершенным сделкам;  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</w:t>
      </w: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) 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>его государственная регистрация.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16.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К именной ценной бумаге могут относиться: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приватизационные чеки;                                 Б) долговые расписки;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В) государственные облигации;                          Г) акции, чеки, сберегательные сертификаты.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17.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Односторонней сделкой считается сделка, для совершения которой необходимо и достаточно: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выражение воли одной стороны и предварительного согласия другой стороны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выражение воли одной стороны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выражение воли одной стороны при условии, что вторая сторона впоследствии одобрила ее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согласие двух сторон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18.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К двусторонним сделкам относится: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выдача доверенности;       Б) исполнение договора;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договор купли-продажи;   Г) публичное объявление конкурса на лучшее исполнение песен военных лет.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19.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Иск о применении последствий недействительности ничтожной сделки со дня начала ее исполнения может быть предъявлен в течение: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одного года;               Б) трех лет;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пяти лет;                     Г) десяти лет.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20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Иск о признании недействительной сделки, совершенной под влиянием насилия или угрозы, может быть предъявлен со дня прекращения насилия или угрозы в течение: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одного года;                          Б) трех лет;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пяти лет;                                Г) десяти лет.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№ 21.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Выберите  правильный вариант: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E563D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сделка является действительной: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) 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>соответствует требованиям закона;         Б необходимая форма сделки не соблюдена;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В) не требуется  установление  правоспособности  и дееспособности субъектов сделки.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22.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Акционерное общество может быть: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ОАО;     Б) ВАО;       В) КАО;        Г) ЗАО.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23.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Заполните таблицу: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0F2577" w:rsidRPr="000E563D" w:rsidTr="000F2577">
        <w:tc>
          <w:tcPr>
            <w:tcW w:w="10008" w:type="dxa"/>
            <w:gridSpan w:val="2"/>
          </w:tcPr>
          <w:p w:rsidR="000F2577" w:rsidRPr="000E563D" w:rsidRDefault="000F2577" w:rsidP="000F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E563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Договора</w:t>
            </w:r>
          </w:p>
        </w:tc>
      </w:tr>
      <w:tr w:rsidR="000F2577" w:rsidRPr="000E563D" w:rsidTr="000F2577">
        <w:tc>
          <w:tcPr>
            <w:tcW w:w="4788" w:type="dxa"/>
          </w:tcPr>
          <w:p w:rsidR="000F2577" w:rsidRPr="000E563D" w:rsidRDefault="000F2577" w:rsidP="000F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E563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</w:t>
            </w:r>
          </w:p>
        </w:tc>
        <w:tc>
          <w:tcPr>
            <w:tcW w:w="5220" w:type="dxa"/>
            <w:shd w:val="clear" w:color="auto" w:fill="auto"/>
          </w:tcPr>
          <w:p w:rsidR="000F2577" w:rsidRPr="000E563D" w:rsidRDefault="000F2577" w:rsidP="000F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E563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сущность</w:t>
            </w:r>
          </w:p>
        </w:tc>
      </w:tr>
      <w:tr w:rsidR="000F2577" w:rsidRPr="000E563D" w:rsidTr="000F2577">
        <w:tc>
          <w:tcPr>
            <w:tcW w:w="4788" w:type="dxa"/>
          </w:tcPr>
          <w:p w:rsidR="000F2577" w:rsidRPr="000E563D" w:rsidRDefault="000F2577" w:rsidP="000F2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0F2577" w:rsidRPr="000E563D" w:rsidRDefault="000F2577" w:rsidP="000F25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Приведите пример не менее  </w:t>
      </w:r>
      <w:r w:rsidRPr="000E563D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6 </w:t>
      </w:r>
      <w:r w:rsidRPr="000E563D">
        <w:rPr>
          <w:rFonts w:ascii="Times New Roman" w:hAnsi="Times New Roman"/>
          <w:sz w:val="24"/>
          <w:szCs w:val="24"/>
          <w:u w:val="single"/>
          <w:lang w:val="ru-RU" w:eastAsia="ru-RU"/>
        </w:rPr>
        <w:t>договоров.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24.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 xml:space="preserve">Наиболее полно права и свободы гражданина РФ законодательно закреплены </w:t>
      </w:r>
      <w:proofErr w:type="gramStart"/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в</w:t>
      </w:r>
      <w:proofErr w:type="gramEnd"/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       а) Гражданском </w:t>
      </w:r>
      <w:proofErr w:type="gramStart"/>
      <w:r w:rsidRPr="000E563D">
        <w:rPr>
          <w:rFonts w:ascii="Times New Roman" w:hAnsi="Times New Roman"/>
          <w:sz w:val="24"/>
          <w:szCs w:val="24"/>
          <w:lang w:val="ru-RU" w:eastAsia="ru-RU"/>
        </w:rPr>
        <w:t>кодексе</w:t>
      </w:r>
      <w:proofErr w:type="gramEnd"/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 РФ;                  б) Меморандуме о правах человека;                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       в) Конституции РФ;                                г) Декларации прав человека и гражданина.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25.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Субъектами права хозяйственного ведения признаются: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казенное предприятие;                              Б) производственные кооперативы;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потребительские кооперативы;                Г) государственные и муниципальные предприятия.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26.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Субъектами права оперативного управления на имущество, закрепленное за ними собственником, признаются: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казенные и унитарные предприятия;        Б) унитарные предприятия и учреждения;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казенные предприятия и учреждения;      Г) учреждения, казенные и унитарные предприятия.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27.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О намерении продать свою долю продавец обязан сообщить остальным участникам долевой собственности в форме: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устной;   Б) письменной;   В) устной и впоследствии подтвержденной в письменной форме;  Г) любой.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28.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bCs/>
          <w:sz w:val="24"/>
          <w:szCs w:val="24"/>
          <w:lang w:val="ru-RU" w:eastAsia="ru-RU"/>
        </w:rPr>
        <w:t>Сочетание юридических средств и приемов, при помощи которых осуществляется воздействие права на поведение людей, общественные отношения называется: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метод правового регулирования;                Б) предмет правового регулирования;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субъект правового регулирования;            Г) правоотношение.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29.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В суде применяется гражданско-процессуальное законодательство в случае возникновения спора </w:t>
      </w:r>
      <w:proofErr w:type="gramStart"/>
      <w:r w:rsidRPr="000E563D">
        <w:rPr>
          <w:rFonts w:ascii="Times New Roman" w:hAnsi="Times New Roman"/>
          <w:b/>
          <w:bCs/>
          <w:sz w:val="24"/>
          <w:szCs w:val="24"/>
          <w:lang w:val="ru-RU" w:eastAsia="ru-RU"/>
        </w:rPr>
        <w:t>между</w:t>
      </w:r>
      <w:proofErr w:type="gramEnd"/>
      <w:r w:rsidRPr="000E563D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гражданами о разделе домовладения;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Б) между гражданином и организацией о взыскании заработной платы;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В) между гражданином и судом об обжаловании решения;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Г) между гражданами об обжаловании приговора.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30.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bCs/>
          <w:sz w:val="24"/>
          <w:szCs w:val="24"/>
          <w:lang w:val="ru-RU" w:eastAsia="ru-RU"/>
        </w:rPr>
        <w:t>Наследниками первой очереди по закону являются: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дети наследодателя;                                       Б) дети и супруг наследодателя;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lastRenderedPageBreak/>
        <w:t>В) дети и родители наследодателя;                    Г) дети, супруг и родители наследодателя.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31.</w:t>
      </w:r>
    </w:p>
    <w:p w:rsidR="000F2577" w:rsidRPr="000E563D" w:rsidRDefault="000F2577" w:rsidP="000F25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</w:pPr>
      <w:r w:rsidRPr="000E563D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ru-RU"/>
        </w:rPr>
        <w:t>Решите задачи.</w:t>
      </w:r>
    </w:p>
    <w:p w:rsidR="000F2577" w:rsidRPr="000E563D" w:rsidRDefault="000F2577" w:rsidP="000F2577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Три гражданина решили создать фирму и написали устав. Принесли его в регистрационную палату. В палате сказали, что устав необходимо переделать. Какие сведения должны быть включены в устав? </w:t>
      </w:r>
    </w:p>
    <w:p w:rsidR="000F2577" w:rsidRPr="000E563D" w:rsidRDefault="000F2577" w:rsidP="000F2577">
      <w:pPr>
        <w:numPr>
          <w:ilvl w:val="0"/>
          <w:numId w:val="4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Бурлаков Н. ударил Симонова Н., отражая опасное для его жизни нападение последнего. Наказуемы ли в уголовном порядке действия </w:t>
      </w:r>
      <w:proofErr w:type="spellStart"/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>Бурлакова</w:t>
      </w:r>
      <w:proofErr w:type="spellEnd"/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Н., если они привели к инвалидности Симонова Н.? </w:t>
      </w:r>
    </w:p>
    <w:p w:rsidR="000F2577" w:rsidRPr="000E563D" w:rsidRDefault="000F2577" w:rsidP="000F2577">
      <w:pPr>
        <w:numPr>
          <w:ilvl w:val="0"/>
          <w:numId w:val="4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 завещанию, оставленному умершей матерью, все имущество завещано дочери. Предусмотрен завещательный отказ: она не может выйти замуж за жениха, так как при жизни он не нравился матери. Возможно ли это? </w:t>
      </w:r>
    </w:p>
    <w:p w:rsidR="000F2577" w:rsidRPr="000E563D" w:rsidRDefault="000F2577" w:rsidP="000F2577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юридическую консультацию обратилась Петрова </w:t>
      </w:r>
      <w:proofErr w:type="gramStart"/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>Е.</w:t>
      </w:r>
      <w:proofErr w:type="gramEnd"/>
      <w:r w:rsidRPr="000E563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 словам женщины, через три месяца после смерти ее мужа у нее родился сын. Однако свекровь сразу после похорон заявила, что жить вместе им теперь незачем, и стала требовать, чтобы Петрова Е. переселилась к своим родителям. Когда она возразила, что ее ребенок имеет законное право на наследство своего отца (квартира приватизирована), свекровь стала доказывать, что права на наследство у него не может быть, поскольку он еще не родился. Кто прав в данной ситуации и почему?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32.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E563D">
        <w:rPr>
          <w:rFonts w:ascii="Times New Roman" w:hAnsi="Times New Roman"/>
          <w:bCs/>
          <w:iCs/>
          <w:sz w:val="24"/>
          <w:szCs w:val="24"/>
          <w:lang w:val="ru-RU" w:eastAsia="ru-RU"/>
        </w:rPr>
        <w:t>Согласны ли вы со следующим суждениям: р</w:t>
      </w:r>
      <w:r w:rsidRPr="000E563D">
        <w:rPr>
          <w:rFonts w:ascii="Times New Roman" w:hAnsi="Times New Roman"/>
          <w:sz w:val="24"/>
          <w:szCs w:val="24"/>
          <w:lang w:val="ru-RU" w:eastAsia="ru-RU"/>
        </w:rPr>
        <w:t>ешение конкретного дела на основе правовой нормы, рассчитанной не на данный, а на сходные случаи называют аналогией права.</w:t>
      </w:r>
      <w:proofErr w:type="gramEnd"/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да; Б) нет.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33.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Согласны ли  вы с данным заключением: «Гражданское общество невозможно без демократии, правового государства, свободного рынка и </w:t>
      </w:r>
      <w:proofErr w:type="gramStart"/>
      <w:r w:rsidRPr="000E563D">
        <w:rPr>
          <w:rFonts w:ascii="Times New Roman" w:hAnsi="Times New Roman"/>
          <w:sz w:val="24"/>
          <w:szCs w:val="24"/>
          <w:lang w:val="ru-RU" w:eastAsia="ru-RU"/>
        </w:rPr>
        <w:t>наличия</w:t>
      </w:r>
      <w:proofErr w:type="gramEnd"/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 реальных и защищённых законом прав и свобод человека и гражданина. Одновременно существование гражданского общества обеспечивает дальнейшее развитие демократии, правового государства, свободного рынка и защиту прав и свобод человека и гражданина».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да;       Б) нет.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34.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Назовите формы и способы защиты имущественных и неимущественных прав. Дайте понятие «третейский суд».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35.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Соотнесите понятия и определения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залог;                  Б) поручительство;          В) задаток;        Г) удержание.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1. Кредитор имеет возможность получить компенсацию из заложенного имущества.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 xml:space="preserve">2. Кредитор удерживает оставшуюся у него вещь до погашения долга под угрозой превратить эту вещь в предмет залога. 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3. Денежная сумма, выдаваемая одной из сторон другой стороне в счет причитающихся платежей.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4. Третье лицо обязывается перед кредитором отвечать за долги должника.</w:t>
      </w: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2577" w:rsidRPr="000E563D" w:rsidRDefault="000F2577" w:rsidP="000F2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lang w:val="ru-RU" w:eastAsia="ru-RU"/>
        </w:rPr>
        <w:t>№ 36.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0E563D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Расшифруйте аббревиатуры.</w:t>
      </w:r>
    </w:p>
    <w:p w:rsidR="000F2577" w:rsidRPr="000E563D" w:rsidRDefault="000F2577" w:rsidP="000F257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E563D">
        <w:rPr>
          <w:rFonts w:ascii="Times New Roman" w:hAnsi="Times New Roman"/>
          <w:sz w:val="24"/>
          <w:szCs w:val="24"/>
          <w:lang w:val="ru-RU" w:eastAsia="ru-RU"/>
        </w:rPr>
        <w:t>А) ГК РФ;       Б) СЗ РФ;      В) ГПК РФ;  Г) ИНН.</w:t>
      </w:r>
    </w:p>
    <w:p w:rsidR="000F2577" w:rsidRDefault="000F2577" w:rsidP="000F2577">
      <w:pPr>
        <w:pStyle w:val="a6"/>
        <w:spacing w:before="0" w:beforeAutospacing="0" w:after="150" w:afterAutospacing="0"/>
        <w:jc w:val="center"/>
      </w:pPr>
    </w:p>
    <w:tbl>
      <w:tblPr>
        <w:tblStyle w:val="2"/>
        <w:tblpPr w:leftFromText="180" w:rightFromText="180" w:horzAnchor="margin" w:tblpY="935"/>
        <w:tblW w:w="0" w:type="auto"/>
        <w:tblLook w:val="04A0" w:firstRow="1" w:lastRow="0" w:firstColumn="1" w:lastColumn="0" w:noHBand="0" w:noVBand="1"/>
      </w:tblPr>
      <w:tblGrid>
        <w:gridCol w:w="4536"/>
        <w:gridCol w:w="4394"/>
      </w:tblGrid>
      <w:tr w:rsidR="000F2577" w:rsidRPr="000E563D" w:rsidTr="000F2577">
        <w:tc>
          <w:tcPr>
            <w:tcW w:w="4536" w:type="dxa"/>
          </w:tcPr>
          <w:p w:rsidR="000F2577" w:rsidRPr="000E563D" w:rsidRDefault="000F2577" w:rsidP="000F2577">
            <w:pPr>
              <w:spacing w:after="120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E563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Оценка</w:t>
            </w:r>
          </w:p>
        </w:tc>
        <w:tc>
          <w:tcPr>
            <w:tcW w:w="4394" w:type="dxa"/>
          </w:tcPr>
          <w:p w:rsidR="000F2577" w:rsidRPr="000E563D" w:rsidRDefault="000F2577" w:rsidP="000F2577">
            <w:pPr>
              <w:spacing w:after="120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E563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 процентах</w:t>
            </w:r>
          </w:p>
        </w:tc>
      </w:tr>
    </w:tbl>
    <w:p w:rsidR="00BB2D18" w:rsidRDefault="00BB2D18" w:rsidP="00F52BFE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22385" w:rsidRPr="00E22385" w:rsidRDefault="00E22385" w:rsidP="00E22385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0"/>
          <w:szCs w:val="20"/>
          <w:lang w:val="ru-RU" w:eastAsia="ru-RU"/>
        </w:rPr>
      </w:pPr>
      <w:r w:rsidRPr="00E22385">
        <w:rPr>
          <w:rFonts w:ascii="Times New Roman" w:eastAsia="Calibri" w:hAnsi="Times New Roman"/>
          <w:color w:val="000000"/>
          <w:sz w:val="20"/>
          <w:szCs w:val="20"/>
          <w:lang w:val="ru-RU" w:eastAsia="ru-RU"/>
        </w:rPr>
        <w:lastRenderedPageBreak/>
        <w:t>(контрольно-измерительные материалы)</w:t>
      </w:r>
    </w:p>
    <w:p w:rsidR="00E22385" w:rsidRPr="00E22385" w:rsidRDefault="00E22385" w:rsidP="00E22385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/>
          <w:bCs/>
          <w:color w:val="000000"/>
          <w:sz w:val="20"/>
          <w:szCs w:val="20"/>
          <w:lang w:val="ru-RU" w:eastAsia="ru-RU"/>
        </w:rPr>
      </w:pPr>
      <w:r w:rsidRPr="00E22385">
        <w:rPr>
          <w:rFonts w:ascii="Times New Roman" w:eastAsia="Calibri" w:hAnsi="Times New Roman"/>
          <w:bCs/>
          <w:color w:val="000000"/>
          <w:sz w:val="20"/>
          <w:szCs w:val="20"/>
          <w:lang w:val="ru-RU" w:eastAsia="ru-RU"/>
        </w:rPr>
        <w:t>по учебной дисциплине:</w:t>
      </w:r>
      <w:r w:rsidRPr="00E22385">
        <w:rPr>
          <w:rFonts w:ascii="Times New Roman" w:eastAsia="Calibri" w:hAnsi="Times New Roman"/>
          <w:color w:val="000000"/>
          <w:sz w:val="20"/>
          <w:szCs w:val="20"/>
          <w:lang w:val="ru-RU" w:eastAsia="ru-RU"/>
        </w:rPr>
        <w:t xml:space="preserve"> Право. </w:t>
      </w:r>
      <w:r w:rsidRPr="00E22385">
        <w:rPr>
          <w:rFonts w:ascii="Times New Roman" w:eastAsia="Calibri" w:hAnsi="Times New Roman"/>
          <w:color w:val="000000"/>
          <w:sz w:val="20"/>
          <w:szCs w:val="20"/>
          <w:lang w:val="ru-RU" w:eastAsia="ru-RU"/>
        </w:rPr>
        <w:br/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sz w:val="24"/>
          <w:szCs w:val="24"/>
          <w:lang w:val="ru-RU" w:eastAsia="ru-RU"/>
        </w:rPr>
        <w:t>Темы 1. «Понятие права»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sz w:val="24"/>
          <w:szCs w:val="24"/>
          <w:lang w:val="ru-RU" w:eastAsia="ru-RU"/>
        </w:rPr>
        <w:t>Вариант-1</w:t>
      </w:r>
      <w:r w:rsidRPr="00E22385">
        <w:rPr>
          <w:rFonts w:ascii="Times New Roman" w:eastAsia="Calibri" w:hAnsi="Times New Roman"/>
          <w:b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1. На чем основывается материалистическая теория происхождения государства?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А)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Представление о государстве как своеобразном подобии человеческого организма.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Б)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 возникло из-за разделения труда, появления частной собственности, раскола общества на классы.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 образуется вследствие завоевания сильным племенем более слабого.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Г)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Правильного ответа нет.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</w:t>
      </w: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. Как рассматривают возникновение государства сторонники «органической теории»?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А) Государство есть следствие психологических закономерностей развития человека.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Б) Государство - продукт божественной воли.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В) Государство возникает как продукт сознательного творчества.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Г) Государство - это организм, постоянные отношения, между частями которого аналогичны постоянным отношениям между частями живого существа.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3. Укажите собирательное название правил поведения первобытного общества: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а) обычаи;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 xml:space="preserve">б) </w:t>
      </w:r>
      <w:proofErr w:type="spellStart"/>
      <w:r w:rsidRPr="00E22385">
        <w:rPr>
          <w:rFonts w:ascii="Times New Roman" w:eastAsia="NewtonC" w:hAnsi="Times New Roman"/>
          <w:sz w:val="24"/>
          <w:szCs w:val="24"/>
          <w:lang w:val="ru-RU"/>
        </w:rPr>
        <w:t>мононормы</w:t>
      </w:r>
      <w:proofErr w:type="spellEnd"/>
      <w:r w:rsidRPr="00E22385">
        <w:rPr>
          <w:rFonts w:ascii="Times New Roman" w:eastAsia="NewtonC" w:hAnsi="Times New Roman"/>
          <w:sz w:val="24"/>
          <w:szCs w:val="24"/>
          <w:lang w:val="ru-RU"/>
        </w:rPr>
        <w:t>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в) обряды;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г) религиозные ритуалы.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4. Теория, объясняющая происхождение права действием сверхъестественных сил, называется: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а) регулятивная;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б) историческая;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в) теологическая;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г) теория примирения.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5. Социальные нормы первобытного общества: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а) закреплялись в письменных источниках;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б) обеспечивались государственным принуждением;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в) создавались вследствие борьбы за власть между членами рода;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г) наказанием за их нарушение являлось порицание всеми членами рода.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6. Какую теорию происхождения права развивали Л. </w:t>
      </w:r>
      <w:proofErr w:type="spellStart"/>
      <w:r w:rsidRPr="00E22385">
        <w:rPr>
          <w:rFonts w:ascii="Times New Roman" w:eastAsia="Calibri" w:hAnsi="Times New Roman"/>
          <w:sz w:val="24"/>
          <w:szCs w:val="24"/>
          <w:lang w:val="ru-RU"/>
        </w:rPr>
        <w:t>Гумплович</w:t>
      </w:r>
      <w:proofErr w:type="spellEnd"/>
      <w:r w:rsidRPr="00E22385">
        <w:rPr>
          <w:rFonts w:ascii="Times New Roman" w:eastAsia="Calibri" w:hAnsi="Times New Roman"/>
          <w:sz w:val="24"/>
          <w:szCs w:val="24"/>
          <w:lang w:val="ru-RU"/>
        </w:rPr>
        <w:t>, Е. Дюринг, К. Каутский?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А) Патриархальную.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Б) Теорию насилия.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В) Психологическую.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Вариант-2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1.</w:t>
      </w:r>
      <w:r w:rsidRPr="00E22385">
        <w:rPr>
          <w:rFonts w:ascii="Times New Roman" w:hAnsi="Times New Roman"/>
          <w:bCs/>
          <w:iCs/>
          <w:sz w:val="24"/>
          <w:szCs w:val="24"/>
          <w:lang w:val="ru-RU" w:eastAsia="ru-RU"/>
        </w:rPr>
        <w:t>В чем смысл естественно-правовой теории происхождения государства?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А)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 возникает непосредственно из классовых противоположностей, развивающихся внутри родового строя.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Б)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 возникает в результате раскола общества на классы.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Государство-это объединение людей на основе общественного соглашения между ними.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 w:eastAsia="ru-RU"/>
        </w:rPr>
        <w:t xml:space="preserve">Г)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Государство - естественно возникшая организация властвования одного племени над другим.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2.Что представляет собой основу «теории насилия» происхождения государства?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А) Государство как искусственное выражение сознательной воли людей.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Б) Государство возникает из разрастающейся из поколения в поколение семьи.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В) Государство - это продукт и проявление непримиримости классовых противоречий.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Г) Государство образуется вследствие завоевания сильным племенем более слабого.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Д) Появление государства необходимо для обеспечения постоянного господства одних рас над другими.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3. Согласно классовой теории возникновения права: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а) право — мера свободы;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б) право — возведенная в закон воля народа;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в) право — возведенная в закон воля господствующей части общества;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г) право — мера справедливости.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lastRenderedPageBreak/>
        <w:t>4. Теория, объясняющая происхождение права действием сверхъестественных сил, называется: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а) теория примирения.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б) теологическая;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в) историческая;</w:t>
      </w:r>
    </w:p>
    <w:p w:rsidR="00E22385" w:rsidRPr="00E22385" w:rsidRDefault="00E22385" w:rsidP="00E223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г) регулятивная;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5. Назовите представителей «Договорной теории» происхождения государства и права.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А) Г. Греции, Т. Гоббс, Ж.Ж. Руссо, А.Н. Радищев.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Б) Фома Аквинский, Ж. </w:t>
      </w:r>
      <w:proofErr w:type="spellStart"/>
      <w:r w:rsidRPr="00E22385">
        <w:rPr>
          <w:rFonts w:ascii="Times New Roman" w:hAnsi="Times New Roman"/>
          <w:sz w:val="24"/>
          <w:szCs w:val="24"/>
          <w:lang w:val="ru-RU" w:eastAsia="ru-RU"/>
        </w:rPr>
        <w:t>Маритен</w:t>
      </w:r>
      <w:proofErr w:type="spellEnd"/>
      <w:r w:rsidRPr="00E2238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В) Л. </w:t>
      </w:r>
      <w:proofErr w:type="spellStart"/>
      <w:r w:rsidRPr="00E22385">
        <w:rPr>
          <w:rFonts w:ascii="Times New Roman" w:hAnsi="Times New Roman"/>
          <w:sz w:val="24"/>
          <w:szCs w:val="24"/>
          <w:lang w:val="ru-RU" w:eastAsia="ru-RU"/>
        </w:rPr>
        <w:t>Гумплович</w:t>
      </w:r>
      <w:proofErr w:type="spellEnd"/>
      <w:r w:rsidRPr="00E22385">
        <w:rPr>
          <w:rFonts w:ascii="Times New Roman" w:hAnsi="Times New Roman"/>
          <w:sz w:val="24"/>
          <w:szCs w:val="24"/>
          <w:lang w:val="ru-RU" w:eastAsia="ru-RU"/>
        </w:rPr>
        <w:t>, Е. Дюринг.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6. Каким понятием обозначается правило поведения, сложившееся вследствие фактического его применения в течение длительного времени и вошедшее в привычку?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А) Право.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Б) Обычай.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В) Нравы.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Ключ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851"/>
      </w:tblGrid>
      <w:tr w:rsidR="00E22385" w:rsidRPr="00E22385" w:rsidTr="00002B8C">
        <w:tc>
          <w:tcPr>
            <w:tcW w:w="1384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Вариант-2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</w:tbl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sz w:val="24"/>
          <w:szCs w:val="24"/>
          <w:lang w:val="ru-RU" w:eastAsia="ru-RU"/>
        </w:rPr>
        <w:t>Темы 2 «Правовое регулирование общественных отношений»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/>
          <w:sz w:val="24"/>
          <w:szCs w:val="24"/>
          <w:lang w:val="ru-RU" w:eastAsia="ru-RU"/>
        </w:rPr>
        <w:t>Вариант-1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1. Из каких элементов состоит норма права?</w:t>
      </w:r>
    </w:p>
    <w:p w:rsidR="00E22385" w:rsidRPr="00E22385" w:rsidRDefault="00E22385" w:rsidP="00E22385">
      <w:pPr>
        <w:spacing w:after="0" w:line="240" w:lineRule="auto"/>
        <w:ind w:hanging="938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              1)  из всех элементов   </w:t>
      </w:r>
    </w:p>
    <w:p w:rsidR="00E22385" w:rsidRPr="00E22385" w:rsidRDefault="00E22385" w:rsidP="00E22385">
      <w:pPr>
        <w:spacing w:after="0" w:line="240" w:lineRule="auto"/>
        <w:ind w:hanging="938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              2) только из гипотезы </w:t>
      </w:r>
    </w:p>
    <w:p w:rsidR="00E22385" w:rsidRPr="00E22385" w:rsidRDefault="00E22385" w:rsidP="00E22385">
      <w:pPr>
        <w:spacing w:after="0" w:line="240" w:lineRule="auto"/>
        <w:ind w:hanging="938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              3) только из диспозиции </w:t>
      </w:r>
    </w:p>
    <w:p w:rsidR="00E22385" w:rsidRPr="00E22385" w:rsidRDefault="00E22385" w:rsidP="00E22385">
      <w:pPr>
        <w:spacing w:after="0" w:line="240" w:lineRule="auto"/>
        <w:ind w:hanging="938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              4) только из санкции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2. Как называется само правило поведения?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гипотезой  2) санкцией   3)  диспозицией    4) конфигурацией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3.К элементам правовой нормы относятся…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преамбула      2) диспозиция      3)  гипотеза     4) санкции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4. Гипотеза и диспозиция как части правовой нормы 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условие применения нормы и формулировка самого правила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2) условие применения нормы и наказание за ее нарушение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3) формулировка самого правила и наказание за его нарушение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4) указание на суть правила и возможностей его применения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5. Элементом структуры нормы права не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санкция;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2) гипотеза;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3) дефиниция;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4) диспозиция.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6. Элемент нормы права, указывающий на правовые последствия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для лица, не соблюдающего норму права, называется: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диспозиция;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2) санкция;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3) гипотеза;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4) дефиниция.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7. Под гипотезой подразумевается: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правило поведения, указывающее на жизненное обстоятельство,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при наличии которого реализуется норма;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часть юридической нормы, указывающая на фактические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жизненные обстоятельства при наличии или отсутствии которых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она реализуется;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часть юридической нормы, содержащая правило поведения,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которому должны следовать участники общественных отношений;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часть юридической нормы, предусматривающая ответственность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за нарушение требований закона.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8. Диспозиция бывает: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абсолютная;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2) бланкетная;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3) запрещающая;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4) императивная.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lastRenderedPageBreak/>
        <w:t>9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. Источником права не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юридический факт;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правовой обычай;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административный прецедент;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нормативный договор.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10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. Результатом правотворчества является: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правовой обычай;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нормативный правовой акт;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административный прецедент;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правовая доктрина.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Вариант -2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1. Что называется санкцией?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 само правило поведения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2) часть правовой нормы, определяющую условия, при которых будет действовать эта норма права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3) общеобязательное, установленное, санкционированное государством правило поведения людей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4) те неблагоприятные последствия, которые могут наступить для лица, если оно не выполнило требование нормы права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2. Гипотеза и санкция как части правовой нормы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условие применения нормы и формулировка самого правила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2) условие применения нормы и наказание за ее нарушение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3) формулировка самого правила и наказание за его нарушение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4) указание на суть возможностей применения правила и степени ответственности за его нарушение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3. Какие элементы содержатся в норме права?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санкция    2)  диспозиция     3) статья закона     4) гипотеза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4. Гипотеза, диспозиция и санкция – это: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1) элементы правовой нормы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2) круг лиц, которым адресована норма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3) части обязательного правила поведения, охраняемого государством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4) меры государственного принуждения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5. Элементом структуры нормы права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коллизия;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дефиниция;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статья;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санкция.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6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. На содержание правила поведения указывает элемент нормы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права: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диспозиция;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санкция;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гипотеза;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дефиниция.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7. Элемент нормы права, указывающий на конкретные обстоятельства,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E22385">
        <w:rPr>
          <w:rFonts w:ascii="Times New Roman" w:eastAsia="NewtonC" w:hAnsi="Times New Roman"/>
          <w:sz w:val="24"/>
          <w:szCs w:val="24"/>
          <w:lang w:val="ru-RU"/>
        </w:rPr>
        <w:t>при наличии которых действует правовая норма: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диспозиция;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санкция;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гипотеза;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дефиниция.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8. Под структурой правовой нормы понимается: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правило поведения, которому должны следовать участники общественных отношений;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обстоятельства, при наличии которых норма будет действовать;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диспозиция;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ее характерное внутреннее строение.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9. Источником права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правовая традиция;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нормативный акт;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обычай;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lastRenderedPageBreak/>
        <w:t>4) нормативный правовой акт.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10. В Российской Федерации основным источником права выступает: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1) правовой обычай;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2) нормативный правовой акт;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3) административный прецедент;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sz w:val="24"/>
          <w:szCs w:val="24"/>
          <w:lang w:val="ru-RU"/>
        </w:rPr>
      </w:pPr>
      <w:r w:rsidRPr="00E22385">
        <w:rPr>
          <w:rFonts w:ascii="Times New Roman" w:eastAsia="NewtonC" w:hAnsi="Times New Roman"/>
          <w:sz w:val="24"/>
          <w:szCs w:val="24"/>
          <w:lang w:val="ru-RU"/>
        </w:rPr>
        <w:t>4) нормативный договор.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Ключ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851"/>
      </w:tblGrid>
      <w:tr w:rsidR="00E22385" w:rsidRPr="00E22385" w:rsidTr="00002B8C">
        <w:tc>
          <w:tcPr>
            <w:tcW w:w="1384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Вариант-2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NewtonC" w:hAnsi="Times New Roman"/>
          <w:b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Тема 3 «Основы конституционного права РФ».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Вариант-1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 К основным конституционным принципам относятся: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народный суверенитет и разделение властей;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наличие судебной системы и властных функций;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3) разделение конституции </w:t>
      </w: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на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писанные и неписанные.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2. На каких принципах осуществляется государственная власть в России?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разделения на законодательную, исполнительную и судебную, верховенства власти                Президента Российской Федерации, взаимодействия органов власти;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разделения на законодательную, исполнительную и судебную, независимости вла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сти, верховенства Конституционного суда Российской Федерации;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разделения на законодательную, исполнительную и судебную, их самостоятельности и независимости, единства власти.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 xml:space="preserve">3. Правовой статус человека и гражданина включает: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права и обязанности граждан, определяемые государственным правом;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систему прав, свобод и обязанностей физиче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ских лиц, законодательно закрепленных государст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вом;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совокупность прав, обязанностей и ответственности граждан  России.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 xml:space="preserve">4.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>Понятие «одномандатный округ» характер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но для избирательной системы: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1) мажоритар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ной;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2) пропорциональной;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3) прямого делегиро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вания;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4) многопартийной.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5. Правительство Российской Федерации имеет право издавать: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указы и постановления;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 постановления и распоряжения;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3) приказы и распоряжения;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4) постановления, распоряжения и указы.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6. Какие основания лишения избирательного права граждан соответствуют Конституции РФ?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А) отсутствие политической культуры;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br/>
        <w:t>Б) вхож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дение в оппозиционные объединения;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призна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ние судом недееспособным;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Г) содержание в местах лишения свободы по приговору суда.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1) верны</w:t>
      </w: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Б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и Г; 2) верны В и Г; 3) верны А и В; 4) верны все суждения.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7.Вставьте пропущенное слово: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«Участие в _______ дело ответственное, так как гражданин, голосуя за того или иного кандидата, делегирует ему право выражать и защищать свои интересы на государственном уровне».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8. Какие требования являются обязательными для избирательной системы в демократическом обществе? Соответствующие цифры запишите в порядке возрастания.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1)наличие возрастного ценза, 2)наличие образовательного ценза, 3) тайная подача голосов, 4) информированность граждан о программах кандидатов, 5)допущение привилегий при распределении голосов.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 xml:space="preserve">9. На какой максимальный срок может быть избрано </w:t>
      </w:r>
      <w:proofErr w:type="gramStart"/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одно и тоже</w:t>
      </w:r>
      <w:proofErr w:type="gramEnd"/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 xml:space="preserve"> лицо на должность президента?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 На 4 года.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2) На 5 лет.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3) На 6 лет.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4) На 8 лет.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10. На какой срок избираются судьи Конституционного суда?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 На 4 года.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2) На 5 лет.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3) На 10 лет.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4) На 12 лет.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Вариант-2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 Верховенство, принцип прямого действия и особая правовая охрана это: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основные  функции Конституции РФ;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2) основные принципы Конституции РФ;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юридические свойства Конституции РФ.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2. Какая форма правления установлена в Российской Федерации?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парламентская;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республиканская;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федеративная.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3. Как определяется национальная принадлежность лица?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по свидетельству о рождении;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каждый вправе определить свою национальную принадлежность;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по свидетельству о браке.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4. Отметьте  неправильное  утверждение: «При изменении гражданства  родителей …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гражданство детей в возрасте до 14 лет следует гражданству роди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телей;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гражданство недееспособного лица следует гражданству опекуна;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3) гражданство детей в возрасте от 14 до 18 лет следует гражданству роди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softHyphen/>
        <w:t>телей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5.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Верны ли следующие суждения о правах граждан?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А) в референдуме имеет право участвовать гражданин РФ, достигший 18-летнего возраста.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гражданин, признанный судом недееспособ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ным, не может принимать участия в выборах.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1) верно только</w:t>
      </w: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22385">
        <w:rPr>
          <w:rFonts w:ascii="Times New Roman" w:hAnsi="Times New Roman"/>
          <w:i/>
          <w:iCs/>
          <w:sz w:val="24"/>
          <w:szCs w:val="24"/>
          <w:lang w:val="ru-RU" w:eastAsia="ru-RU"/>
        </w:rPr>
        <w:t>А</w:t>
      </w:r>
      <w:proofErr w:type="gramEnd"/>
      <w:r w:rsidRPr="00E22385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2) верно только </w:t>
      </w:r>
      <w:r w:rsidRPr="00E22385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Б;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3) верны оба суждения; 4) оба суждения неверны.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6. Избирательная система, при которой распределе</w:t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ние депутатских мандатов  основывается на большинстве голосов, поданных за кандидата или поли</w:t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тическую   партию, является: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1) пропорциональной избира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тельной системой;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2) мажоритарной избирательной системой;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3) смешанной избира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тельной системой;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4) все ответы правильны.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7.Вставьте пропущенное слово: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«Участие в _______ дело ответственное, так как гражданин, голосуя за того или иного кандидата, делегирует ему право выражать и защищать свои интересы на государственном уровне».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8. Какие требования являются обязательными для избирательной системы в демократическом обществе? Соответствующие цифры запишите в порядке возрастания.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1)наличие возрастного ценза, 2)наличие образовательного ценза, 3) тайная подача голосов, 4) информированность граждан о программах кандидатов, 5)допущение привилегий при распределении голосов.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9. Какие существуют основания досрочного прекращения полномочий Президента?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 Отставка Президента.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2) Стойкая неспособность по состоянию здоровья осуществлять принадлежащие ему полномочия.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3) Отрешение Президента от должности.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4) Все вышеперечисленные.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5) Правильного ответа нет.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10</w:t>
      </w: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. Какие органы законодательной власти в РФ Вы знаете?</w:t>
      </w:r>
    </w:p>
    <w:p w:rsidR="00E22385" w:rsidRPr="00E22385" w:rsidRDefault="00E22385" w:rsidP="00E22385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Президент, государственные комитеты.</w:t>
      </w:r>
    </w:p>
    <w:p w:rsidR="00E22385" w:rsidRPr="00E22385" w:rsidRDefault="00E22385" w:rsidP="00E22385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Совет Федерации, Государственная Дума.</w:t>
      </w:r>
    </w:p>
    <w:p w:rsidR="00E22385" w:rsidRPr="00E22385" w:rsidRDefault="00E22385" w:rsidP="00E22385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Правительство, федеральные министерства.</w:t>
      </w:r>
    </w:p>
    <w:p w:rsidR="00E22385" w:rsidRPr="00E22385" w:rsidRDefault="00E22385" w:rsidP="00E22385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Верховный суд, Высший арбитражный суд.</w:t>
      </w:r>
    </w:p>
    <w:p w:rsidR="00E22385" w:rsidRPr="00E22385" w:rsidRDefault="00E22385" w:rsidP="00E22385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Ключ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1134"/>
      </w:tblGrid>
      <w:tr w:rsidR="00E22385" w:rsidRPr="00E22385" w:rsidTr="00002B8C">
        <w:tc>
          <w:tcPr>
            <w:tcW w:w="1668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Вариант-2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выборы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выборы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1,3,4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1,3,4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E22385" w:rsidRPr="00E22385" w:rsidRDefault="00E22385" w:rsidP="00E2238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Тема 4 «Отрасли Российского права».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Вариант -1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 Малолетний в возрасте 7 лет является: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t>А - недееспособным;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Б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-  частично дееспособным;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  неправоспособным.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 xml:space="preserve">2. Может ли гражданин быть ограничен в правоспособности или лишен правоспособности и если да, </w:t>
      </w:r>
      <w:proofErr w:type="gramStart"/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то</w:t>
      </w:r>
      <w:proofErr w:type="gramEnd"/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каком порядке?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 - нет, не может;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Б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-  да, только по решению суда;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В -  только </w:t>
      </w: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ограничен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и только по решению суда.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3.  Сделкой называют: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 - правомерное поведение субъектов гражданского права в экономическом обороте;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Б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- действие, направленное на возникновение, из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менение или прекращение гражданского  правоотношения;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 гражданско-правовое отношение по поводу имущественных прав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E22385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Умерший Бабкин остался должен соседу Кудрину 500 рублей. Обязаны ли наследники уплатить его долг? В </w:t>
      </w:r>
      <w:proofErr w:type="gramStart"/>
      <w:r w:rsidRPr="00E22385">
        <w:rPr>
          <w:rFonts w:ascii="Times New Roman" w:hAnsi="Times New Roman"/>
          <w:bCs/>
          <w:iCs/>
          <w:sz w:val="24"/>
          <w:szCs w:val="24"/>
          <w:lang w:val="ru-RU" w:eastAsia="ru-RU"/>
        </w:rPr>
        <w:t>течение</w:t>
      </w:r>
      <w:proofErr w:type="gramEnd"/>
      <w:r w:rsidRPr="00E22385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какого срока должно быть заявлено требование?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1) Не обязаны.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2) Обязаны только в пределах полученного наследства. Требование должно быть заявлено в пределах срока исковой давности.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3) Обязаны в пределах стоимости полученного наследства. Требование об уплате должно быть заявлено в течение 6 месяцев со дня открытия наследства.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4) Обязаны в пределах стоимости полученного наследства. Требование должно быть заявлено в течение б месяцев с момента принятия наследства наследниками.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5.С какого возраста в Р.Ф. можно вступать в брак согласно семейному законодательству:        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а)</w:t>
      </w:r>
      <w:proofErr w:type="gramStart"/>
      <w:r w:rsidRPr="00E22385">
        <w:rPr>
          <w:rFonts w:ascii="Times New Roman" w:eastAsia="Calibri" w:hAnsi="Times New Roman"/>
          <w:sz w:val="24"/>
          <w:szCs w:val="24"/>
          <w:lang w:val="ru-RU"/>
        </w:rPr>
        <w:t>.</w:t>
      </w:r>
      <w:proofErr w:type="gramEnd"/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gramStart"/>
      <w:r w:rsidRPr="00E22385">
        <w:rPr>
          <w:rFonts w:ascii="Times New Roman" w:eastAsia="Calibri" w:hAnsi="Times New Roman"/>
          <w:sz w:val="24"/>
          <w:szCs w:val="24"/>
          <w:lang w:val="ru-RU"/>
        </w:rPr>
        <w:t>с</w:t>
      </w:r>
      <w:proofErr w:type="gramEnd"/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 16 лет; б). с 18 лет; в). с 19 лет; г). с 21 года.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6.На момент развода в семье был ребёнок 12 лет. Будет ли учитываться его мнение при решении вопроса с кем из родителей он останется.                                                       а) да; б)</w:t>
      </w:r>
      <w:proofErr w:type="gramStart"/>
      <w:r w:rsidRPr="00E22385">
        <w:rPr>
          <w:rFonts w:ascii="Times New Roman" w:eastAsia="Calibri" w:hAnsi="Times New Roman"/>
          <w:sz w:val="24"/>
          <w:szCs w:val="24"/>
          <w:lang w:val="ru-RU"/>
        </w:rPr>
        <w:t>.н</w:t>
      </w:r>
      <w:proofErr w:type="gramEnd"/>
      <w:r w:rsidRPr="00E22385">
        <w:rPr>
          <w:rFonts w:ascii="Times New Roman" w:eastAsia="Calibri" w:hAnsi="Times New Roman"/>
          <w:sz w:val="24"/>
          <w:szCs w:val="24"/>
          <w:lang w:val="ru-RU"/>
        </w:rPr>
        <w:t>ет.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7</w:t>
      </w:r>
      <w:r w:rsidRPr="00E22385">
        <w:rPr>
          <w:rFonts w:ascii="Times New Roman" w:eastAsia="Calibri" w:hAnsi="Times New Roman"/>
          <w:bCs/>
          <w:sz w:val="24"/>
          <w:szCs w:val="24"/>
          <w:lang w:val="ru-RU"/>
        </w:rPr>
        <w:t xml:space="preserve">. </w:t>
      </w:r>
      <w:proofErr w:type="gramStart"/>
      <w:r w:rsidRPr="00E22385">
        <w:rPr>
          <w:rFonts w:ascii="Times New Roman" w:eastAsia="Calibri" w:hAnsi="Times New Roman"/>
          <w:sz w:val="24"/>
          <w:szCs w:val="24"/>
          <w:lang w:val="ru-RU"/>
        </w:rPr>
        <w:t>Решением суда от 15.03.07г. Сидоров Н.Н. был лишен родительских прав, так как при встречах с сыном отрицательно влиял на его воспитание: пьянствовал сам и заставлял сына выпивать и т.д. 02.04.07г. Сидоров Н.Н. обратился в суд с иском об отмене выплаты алиментов на</w:t>
      </w:r>
      <w:r w:rsidRPr="00E22385">
        <w:rPr>
          <w:rFonts w:ascii="Times New Roman" w:eastAsia="Calibri" w:hAnsi="Times New Roman"/>
          <w:i/>
          <w:iCs/>
          <w:sz w:val="24"/>
          <w:szCs w:val="24"/>
          <w:lang w:val="ru-RU"/>
        </w:rPr>
        <w:t xml:space="preserve">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ребенка, т.к. он лишен родительских прав,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Какое решение должен вынести суд?</w:t>
      </w:r>
      <w:proofErr w:type="gramEnd"/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8. Отметьте знаком «+» обязанности работодателя и знаком </w:t>
      </w: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«-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>» обязанности работника: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  <w:gridCol w:w="6"/>
      </w:tblGrid>
      <w:tr w:rsidR="00E22385" w:rsidRPr="008B249A" w:rsidTr="00002B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А) лично выполнять определенную соглашением трудовую функцию</w:t>
            </w:r>
          </w:p>
        </w:tc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8B249A" w:rsidTr="00002B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Б) предоставить работу по обусловленной трудовой функции (специальность, квалификация, должность)</w:t>
            </w:r>
          </w:p>
        </w:tc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8B249A" w:rsidTr="00002B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В) обеспечить условия труда, предусмотренные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8B249A" w:rsidTr="00002B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Г) соблюдать действующие в организации правила внутреннего распорядка</w:t>
            </w:r>
          </w:p>
        </w:tc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8B249A" w:rsidTr="00002B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Д) своевременно и в полном объеме выплачивать заработную плату</w:t>
            </w:r>
          </w:p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 Женщина, имеющая двоих маленьких детей, обратилась в отдел кадров завода с просьбой принять ее на работу, но учесть при этом, что за детьми требуется уход. Укажите, какой вид должны предложить ей с учетом ее положения: а) рабочий день нормальной продолжительности; б) рабочий день сокращенной продолжительности; в) неполный рабочий день.</w:t>
            </w:r>
          </w:p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10. Административные наказания, которые могут быть применены как дополнительные: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1) предупреждение;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2) штраф;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3) административный арест;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4) лишение специального права;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5) административное </w:t>
            </w:r>
            <w:proofErr w:type="gramStart"/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выдворение</w:t>
            </w:r>
            <w:proofErr w:type="gramEnd"/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пределы РФ.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</w:p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lastRenderedPageBreak/>
        <w:t>Вариант – 2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 Местом жительства гражданина в соответствии с ГК РФ признается: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 - место регистрации;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Б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- место постоянного проживания;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 место нахождения основной части имущества.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2. Исковая давность - это: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 - срок, в течение которого можно обратиться в суд с иском;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Б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- срок, по истечении которого можно обратиться в суд с иском;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 срок, в течение которого суд может принудительно воздейство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вать на истца;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Г - срок, после которого лицо не может быть привлечено к ответ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softHyphen/>
        <w:t>ственности за совершенное преступление.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 xml:space="preserve">3. В зависимости от наличия обстоятельства, с которым связано возникновение правоотношения </w:t>
      </w:r>
      <w:proofErr w:type="gramStart"/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сделки</w:t>
      </w:r>
      <w:proofErr w:type="gramEnd"/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бывают: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А - отлагательные и </w:t>
      </w:r>
      <w:proofErr w:type="spellStart"/>
      <w:r w:rsidRPr="00E22385">
        <w:rPr>
          <w:rFonts w:ascii="Times New Roman" w:hAnsi="Times New Roman"/>
          <w:sz w:val="24"/>
          <w:szCs w:val="24"/>
          <w:lang w:val="ru-RU" w:eastAsia="ru-RU"/>
        </w:rPr>
        <w:t>отменительные</w:t>
      </w:r>
      <w:proofErr w:type="spellEnd"/>
      <w:r w:rsidRPr="00E22385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Б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- формальные и неформальные;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В - притворные и мнимые.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4. У умершего Лобова было трое детей 12, 19 и 23 лет. Наследственное имущество составляют вещи стоимостью 9000 рублей. </w:t>
      </w:r>
      <w:proofErr w:type="gramStart"/>
      <w:r w:rsidRPr="00E22385">
        <w:rPr>
          <w:rFonts w:ascii="Times New Roman" w:hAnsi="Times New Roman"/>
          <w:bCs/>
          <w:iCs/>
          <w:sz w:val="24"/>
          <w:szCs w:val="24"/>
          <w:lang w:val="ru-RU" w:eastAsia="ru-RU"/>
        </w:rPr>
        <w:t>Кто и на какую сумму получит наследство, если Лобов завещал все имущество своей сестре?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1) Все получит сестра, которой завещано имущество.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2) Все получит сын 12 лет.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3) Сын 12 лет получит имущества на 6000 руб., остальное получит сестра.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4) Сын 12 лет получит имущества на 2000 руб., остальное получит сестра.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proofErr w:type="gramEnd"/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5. Что НЕ является обязательным условием для вступления в брак:                                а) наличие образования;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б) отсутствие другого брака;                                                                                            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 xml:space="preserve">в) достижение брачного возраста; 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sz w:val="24"/>
          <w:szCs w:val="24"/>
          <w:lang w:val="ru-RU"/>
        </w:rPr>
        <w:t>г) согласие сторон.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Cs/>
          <w:iCs/>
          <w:sz w:val="24"/>
          <w:szCs w:val="24"/>
          <w:lang w:val="ru-RU"/>
        </w:rPr>
        <w:t>6. Не допускается заключение брака между: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1) Лицами, из которых хотя бы одно признано судом ограниченно дееспособным.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2) Усыновителями и усыновленными.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3) Двоюродными братьями и сестрами.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4) Троюродными братьями и сестрами.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5) Все перечисленное.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eastAsia="Calibri" w:hAnsi="Times New Roman"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/>
        </w:rPr>
        <w:t xml:space="preserve">7. 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t>Накануне свадьбы Петрова С.С. попросила своего жениха Сидорова Н.Н. пройти медицинское обследование на предмет наличия у него венерической болезни.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В результате медицинского обследования было выявлено у Сидорова Н.Н. венерическое заболевание, но он скрыл это от своей невесты, сказав, что он здоров. Через месяц после свадьбы Петрова С.С. узнала, что она заразилась венерической болезнью.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В связи с этим она обратилась в суд с иском о признании брака недействительным.</w:t>
      </w:r>
      <w:r w:rsidRPr="00E22385">
        <w:rPr>
          <w:rFonts w:ascii="Times New Roman" w:eastAsia="Calibri" w:hAnsi="Times New Roman"/>
          <w:sz w:val="24"/>
          <w:szCs w:val="24"/>
          <w:lang w:val="ru-RU"/>
        </w:rPr>
        <w:br/>
        <w:t>Что должен предпринять судья и какое решение по иску Петровой С.С. должно быть вынесено?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8. Отметьте знаком «+» необходимые условия и знаком </w:t>
      </w: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«-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>» дополнительные условия трудового договора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0"/>
      </w:tblGrid>
      <w:tr w:rsidR="00E22385" w:rsidRPr="00E22385" w:rsidTr="00002B8C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А) характеристика условий труда</w:t>
            </w: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E22385" w:rsidTr="00002B8C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Б) испытательный срок</w:t>
            </w: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8B249A" w:rsidTr="00002B8C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В) режим труда и отдыха работника</w:t>
            </w: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8B249A" w:rsidTr="00002B8C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Г) оплата проезда до места работы </w:t>
            </w: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8B249A" w:rsidTr="00002B8C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Д) условия оплаты труда работника</w:t>
            </w: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22385" w:rsidRPr="00E22385" w:rsidTr="00002B8C">
        <w:trPr>
          <w:tblCellSpacing w:w="0" w:type="dxa"/>
        </w:trPr>
        <w:tc>
          <w:tcPr>
            <w:tcW w:w="9349" w:type="dxa"/>
            <w:vAlign w:val="center"/>
            <w:hideMark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 Кому не устанавливается испытательный срок при приеме на работу: а) Валентину 17 лет: б) библиотекарю Елене Семеновне с высшим образованием и 5-летним стажем работы: в) Сергею, демобилизованному из армии</w:t>
            </w:r>
          </w:p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10. Мерой административного взыскания является: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1) административное задержание;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2) административный арест;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3) личный досмотр; </w:t>
            </w: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4) досмотр транспортного средства; </w:t>
            </w:r>
          </w:p>
          <w:p w:rsidR="00E22385" w:rsidRPr="00E22385" w:rsidRDefault="00E22385" w:rsidP="00E22385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Ключ ответов: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2580"/>
              <w:gridCol w:w="567"/>
              <w:gridCol w:w="2693"/>
            </w:tblGrid>
            <w:tr w:rsidR="00E22385" w:rsidRPr="00E22385" w:rsidTr="00002B8C">
              <w:tc>
                <w:tcPr>
                  <w:tcW w:w="3114" w:type="dxa"/>
                  <w:gridSpan w:val="2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Вариант-1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Вариант-2</w:t>
                  </w:r>
                </w:p>
              </w:tc>
            </w:tr>
            <w:tr w:rsidR="00E22385" w:rsidRPr="00E22385" w:rsidTr="00002B8C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</w:tr>
            <w:tr w:rsidR="00E22385" w:rsidRPr="00E22385" w:rsidTr="00002B8C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  <w:tr w:rsidR="00E22385" w:rsidRPr="00E22385" w:rsidTr="00002B8C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3.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3.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  <w:tr w:rsidR="00E22385" w:rsidRPr="00E22385" w:rsidTr="00002B8C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4.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4.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E22385" w:rsidRPr="00E22385" w:rsidTr="00002B8C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  <w:tr w:rsidR="00E22385" w:rsidRPr="00E22385" w:rsidTr="00002B8C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6.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6.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</w:tr>
            <w:tr w:rsidR="00E22385" w:rsidRPr="00E22385" w:rsidTr="00002B8C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7.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Иск будет  отклонен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7.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Брак </w:t>
                  </w:r>
                  <w:proofErr w:type="gramStart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будет</w:t>
                  </w:r>
                  <w:proofErr w:type="gramEnd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расторгнут</w:t>
                  </w:r>
                </w:p>
              </w:tc>
            </w:tr>
            <w:tr w:rsidR="00E22385" w:rsidRPr="00E22385" w:rsidTr="00002B8C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8.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+ </w:t>
                  </w:r>
                  <w:proofErr w:type="spellStart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</w:t>
                  </w:r>
                  <w:proofErr w:type="gramStart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,в</w:t>
                  </w:r>
                  <w:proofErr w:type="gramEnd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,д</w:t>
                  </w:r>
                  <w:proofErr w:type="spellEnd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. – </w:t>
                  </w:r>
                  <w:proofErr w:type="spellStart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а,г</w:t>
                  </w:r>
                  <w:proofErr w:type="spellEnd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8.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+</w:t>
                  </w:r>
                  <w:proofErr w:type="spellStart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  <w:proofErr w:type="gramStart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,в</w:t>
                  </w:r>
                  <w:proofErr w:type="gramEnd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,д</w:t>
                  </w:r>
                  <w:proofErr w:type="spellEnd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 –</w:t>
                  </w:r>
                  <w:proofErr w:type="spellStart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а,г</w:t>
                  </w:r>
                  <w:proofErr w:type="spellEnd"/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  <w:tr w:rsidR="00E22385" w:rsidRPr="00E22385" w:rsidTr="00002B8C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9.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9.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</w:t>
                  </w:r>
                </w:p>
              </w:tc>
            </w:tr>
            <w:tr w:rsidR="00E22385" w:rsidRPr="00E22385" w:rsidTr="00002B8C">
              <w:tc>
                <w:tcPr>
                  <w:tcW w:w="534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10.</w:t>
                  </w:r>
                </w:p>
              </w:tc>
              <w:tc>
                <w:tcPr>
                  <w:tcW w:w="2580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22385" w:rsidRPr="00E22385" w:rsidRDefault="00E22385" w:rsidP="00E22385">
                  <w:pPr>
                    <w:spacing w:before="100"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22385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</w:tbl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22385" w:rsidRPr="00E22385" w:rsidRDefault="00E22385" w:rsidP="00E223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Тема 5 «Международное право и его особенности».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ВАРИАНТ   № 1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1.Предшественницей ООН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1) Лига Наций         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НАТО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3) ЮНЕСКО           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4) МВФ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2.Ответные акции в связи с недружественными действиями, не являющимися правонарушениями: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репрессалии          2) реторсии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реституция            4) репарация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3.Международная материальная ответственность в форме восстановления материального положения: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репрессалии          2) реторсии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реституция            4) репарация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4.В центре внимания Всеобщей декларации прав человека находится защита: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человека во время международных конфликтов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экономической независимости производителей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трудоспособного человека от безработицы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4) жизни человека, его прав и свобод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5.Верны ли суждения о Всеобщей декларации прав человека?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А. Декларация провозглашает идеи, на которые должны ориентироваться человек, народы и государства.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Б. Всеобщая декларация прав человека является обязательным документом для всех государств.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верно только</w:t>
      </w:r>
      <w:proofErr w:type="gramStart"/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А</w:t>
      </w:r>
      <w:proofErr w:type="gramEnd"/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                  3) оба суждения верны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верно только</w:t>
      </w:r>
      <w:proofErr w:type="gramStart"/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Б</w:t>
      </w:r>
      <w:proofErr w:type="gramEnd"/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                   4) оба суждения неверны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6.Международный договор признается обязательным для государства после его …………………….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7.Ущемление прав людей в зависимости от пола, национальности, имущественного положения – это ……..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8.Назовите любые три принципа международного права: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А) …..;     Б) ……..;      В) ……….</w:t>
      </w: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ab/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ВАРИАНТ -2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lastRenderedPageBreak/>
        <w:t>1.Источником международного права не является: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международные конвенции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международные обычаи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международные конгрессы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4) международные договоры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2.Ответные насильственные действия, которые осуществляются пострадавшим субъектом: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репрессалии          2) реторсии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реституция            4) репарация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3.Международная материальная ответственность в форме компенсации убытков потерпевшему: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репрессалии          2) реторсии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реституция            4) репарация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4.Соблюдение Всеобщей декларации прав человека обеспечивает: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защиту гражданского населения во время войны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оказание медицинской помощи пленным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3) защиту чести и достоинства человека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4) правовой характер деятельности предпринимателей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5.Верны ли суждения о Всеобщей декларации прав человека?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А. Историческое значение Декларации состоит в том, что она определила единую, целостную систему естественных и неотъемлемых прав человека</w:t>
      </w:r>
      <w:proofErr w:type="gramStart"/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..</w:t>
      </w:r>
      <w:proofErr w:type="gramEnd"/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Б. Содержание Декларации фактически охватывает все стороны человеческой жизнедеятельности.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1) верно только</w:t>
      </w:r>
      <w:proofErr w:type="gramStart"/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А</w:t>
      </w:r>
      <w:proofErr w:type="gramEnd"/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                  3) оба суждения верны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2) верно только</w:t>
      </w:r>
      <w:proofErr w:type="gramStart"/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Б</w:t>
      </w:r>
      <w:proofErr w:type="gramEnd"/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                   4) оба суждения неверны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6.Важнейшим документом, в котором закреплены права ребенка является …………………..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7.Насильственное разделение страны на неравные между собой группы – это ………………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8.Назовите любые три принципа международного права: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eastAsia="Calibri" w:hAnsi="Times New Roman"/>
          <w:bCs/>
          <w:sz w:val="24"/>
          <w:szCs w:val="24"/>
          <w:lang w:val="ru-RU" w:eastAsia="ru-RU"/>
        </w:rPr>
        <w:t>А) …..;     Б) ……..;      В) ……….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before="100" w:beforeAutospacing="1" w:after="0" w:line="240" w:lineRule="auto"/>
        <w:ind w:left="1440"/>
        <w:contextualSpacing/>
        <w:rPr>
          <w:rFonts w:ascii="Times New Roman" w:eastAsia="Calibri" w:hAnsi="Times New Roman"/>
          <w:b/>
          <w:noProof/>
          <w:sz w:val="24"/>
          <w:szCs w:val="24"/>
          <w:lang w:val="ru-RU"/>
        </w:rPr>
      </w:pPr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Типовые задания для оценки Итогового контроля</w:t>
      </w:r>
      <w:proofErr w:type="gramStart"/>
      <w:r w:rsidRPr="00E22385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 xml:space="preserve"> </w:t>
      </w:r>
      <w:r w:rsidRPr="00E22385">
        <w:rPr>
          <w:rFonts w:ascii="Times New Roman" w:eastAsia="Calibri" w:hAnsi="Times New Roman"/>
          <w:b/>
          <w:noProof/>
          <w:sz w:val="24"/>
          <w:szCs w:val="24"/>
          <w:lang w:val="ru-RU"/>
        </w:rPr>
        <w:t>.</w:t>
      </w:r>
      <w:proofErr w:type="gramEnd"/>
    </w:p>
    <w:p w:rsidR="00E22385" w:rsidRPr="00E22385" w:rsidRDefault="00E22385" w:rsidP="00E22385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/>
          <w:bCs/>
          <w:sz w:val="24"/>
          <w:szCs w:val="24"/>
          <w:lang w:val="ru-RU" w:eastAsia="ru-RU"/>
        </w:rPr>
        <w:t>– Вариант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1.Привлечение к административной или уголовной ответственности физического лица…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освобождает от административной ответственности за данное правонарушение юридическое лицо;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не освобождает от административной ответственности за данное правонарушение юридическое лицо.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не знаю.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2.Гражданская процессуальная дееспособность по общему правилу наступает…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с 18 лет;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с 16 лет;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с 14 лет.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3. </w:t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Активное избирательно право – это…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право избирать, голосовать за какую-либо кандидатуру или против всех предложенных кандидатур;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право выставляться в качестве кандидата и быть избранным;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право агитировать за конкретного кандидата.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4.Президентом Российской Федерации может быть избран гражданин Российской Федерации: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не моложе 30 лет, постоянно проживающий в Российской Федерации не менее 5 лет.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не моложе 35 лет, постоянно проживающий в Российской Федерации не менее 10 лет.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не моложе 38 лет, постоянно проживающий в Российской Федерации не менее 10 лет.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5. В случае если завещатель оформляет новое завещание, при этом им уже сделано завещание…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А) 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>новое не имеет юридической силы;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старое утрачивает свою юридическую силу.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6.Прокурорский надзор…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надзор за деятельностью судебных органов;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надзор за деятельность судебных и государственных органов;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надзор за точным и единообразным исполнением действующего законодательства.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7. Нормальная продолжительность рабочего времени не может превышать…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36 часов в неделю;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40 часов в неделю;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48 часов в неделю.</w:t>
      </w:r>
    </w:p>
    <w:p w:rsidR="00E22385" w:rsidRPr="00E22385" w:rsidRDefault="00E22385" w:rsidP="00E2238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>8.При решении задач ответы (желательно развернутые) записывайте в свободной форме</w:t>
      </w:r>
      <w:proofErr w:type="gramStart"/>
      <w:r w:rsidRPr="00E22385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 xml:space="preserve"> .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>В избирательную комиссию обратился гражданин России А. (20 лет, проживает в России с момента рождения, ранее не судимый) с просьбой зарегистрировать его в качестве кандидата в депутаты Государственной Думы. Будет ли удовлетворена его просьба и почему?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9. Водитель автомобиля проехал на красный свет. Приведите один пример, когда за последствия данного правонарушения водитель будет нести ответственность по нормам административного права, и один пример, когда за последствия данного правонарушения водитель будет нести ответственность по нормам уголовного права.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А) Раскройте разницу в составе правонарушения, обусловившую изменение характера правонарушения.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Кто и как будет определять вид ответственности в том и другом случае?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Какой вид юридической ответственности возможен в том и другом случае?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2 - Вариант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1. К чьей подсудности относятся дела о расторжении брака, если между супругами отсутствует спор о детях и дела о разделе между супругами совместно нажитого имущества независимо от цены иска?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мировому судье;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районному суду;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специализированным судам.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 xml:space="preserve">2. По </w:t>
      </w:r>
      <w:proofErr w:type="gramStart"/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достижении</w:t>
      </w:r>
      <w:proofErr w:type="gramEnd"/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какого возраста гражданин Российской Федерации приобретает активное избирательное право?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16 лет;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18 лет;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t>В) 20 лет;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Г) 21 год.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3. Федеральное собрание Российской Федерации является…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представительным органом;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представительным и законодательным органом;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исполнительным органом.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4. Правительство РФ в качестве нормативных актов издает: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постановления;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постановления и распоряжения;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распоряжения и инструкции;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 xml:space="preserve">Г) распоряжения.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5. По общему правилу наследство может быть принято в течение 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шести месяцев со дня открытия наследства;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двенадцати месяцев со дня открытия наследства;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пяти лет со дня открытия наследства;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Г) десяти лет со дня открытия наследства.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6. Относится ли к имуществу, нажитому супругами во время брака (общему имуществу супругов),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 и другие)?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да;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нет;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да, если это предусмотрено брачным договором.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bCs/>
          <w:sz w:val="24"/>
          <w:szCs w:val="24"/>
          <w:lang w:val="ru-RU" w:eastAsia="ru-RU"/>
        </w:rPr>
        <w:t>7. Право на использование отпуска за первый год работы возникает у работника по истечении…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А) шести месяцев его непрерывной работы в данной организации;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Б) десяти месяцев его непрерывной работы в данной организации;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  <w:t>В) двенадцати месяцев его непрерывной работы в данной организации.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8. </w:t>
      </w:r>
      <w:r w:rsidRPr="00E22385">
        <w:rPr>
          <w:rFonts w:ascii="Times New Roman" w:hAnsi="Times New Roman"/>
          <w:i/>
          <w:iCs/>
          <w:sz w:val="24"/>
          <w:szCs w:val="24"/>
          <w:u w:val="single"/>
          <w:lang w:val="ru-RU" w:eastAsia="ru-RU"/>
        </w:rPr>
        <w:t>При решении задач ответы (желательно развернутые) записывайте в свободной форме.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В избирательную комиссию обратился гражданин России А. (20 лет, проживает в России с момента рождения, ранее не судимый) с просьбой зарегистрировать его в качестве кандидата в депутаты Государственной Думы. Будет ли удовлетворена его просьба и почему?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9. Приведите примеры гражданских, семейных и административных правоотношений. Какие признаки этих видов правоотношений положены в основу приведенных вами примеров? Какие 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lastRenderedPageBreak/>
        <w:t>существуют юридические способы разрешения противоречий, возникающих в данных правоотношениях?</w:t>
      </w:r>
    </w:p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Ключ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851"/>
      </w:tblGrid>
      <w:tr w:rsidR="00E22385" w:rsidRPr="00E22385" w:rsidTr="00002B8C">
        <w:tc>
          <w:tcPr>
            <w:tcW w:w="1384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Вариант-2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E22385" w:rsidRPr="00E22385" w:rsidTr="00002B8C">
        <w:tc>
          <w:tcPr>
            <w:tcW w:w="534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E22385" w:rsidRPr="00E22385" w:rsidRDefault="00E22385" w:rsidP="00E2238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3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</w:tbl>
    <w:p w:rsidR="00E22385" w:rsidRPr="00E22385" w:rsidRDefault="00E22385" w:rsidP="00E22385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b/>
          <w:bCs/>
          <w:sz w:val="24"/>
          <w:szCs w:val="24"/>
          <w:lang w:val="ru-RU" w:eastAsia="ru-RU"/>
        </w:rPr>
        <w:t>Критерии оценки</w:t>
      </w: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i/>
          <w:sz w:val="24"/>
          <w:szCs w:val="24"/>
          <w:lang w:val="ru-RU" w:eastAsia="ru-RU"/>
        </w:rPr>
        <w:t>Оценка «5» ставится за работу,  выполненную  полностью без оши</w:t>
      </w:r>
      <w:r w:rsidRPr="00E22385">
        <w:rPr>
          <w:rFonts w:ascii="Times New Roman" w:hAnsi="Times New Roman"/>
          <w:sz w:val="24"/>
          <w:szCs w:val="24"/>
          <w:lang w:val="ru-RU" w:eastAsia="ru-RU"/>
        </w:rPr>
        <w:t>бок  и недочётов.</w:t>
      </w: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Оценка «4» ставится за </w:t>
      </w: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работу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Оценка «3» ставится, если ученик правильно выполнил не менее 2/3 всей</w:t>
      </w: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работы или допустил не более одной грубой ошибки </w:t>
      </w:r>
      <w:proofErr w:type="spellStart"/>
      <w:r w:rsidRPr="00E22385"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gramStart"/>
      <w:r w:rsidRPr="00E22385">
        <w:rPr>
          <w:rFonts w:ascii="Times New Roman" w:hAnsi="Times New Roman"/>
          <w:sz w:val="24"/>
          <w:szCs w:val="24"/>
          <w:lang w:val="ru-RU" w:eastAsia="ru-RU"/>
        </w:rPr>
        <w:t>.д</w:t>
      </w:r>
      <w:proofErr w:type="gramEnd"/>
      <w:r w:rsidRPr="00E22385">
        <w:rPr>
          <w:rFonts w:ascii="Times New Roman" w:hAnsi="Times New Roman"/>
          <w:sz w:val="24"/>
          <w:szCs w:val="24"/>
          <w:lang w:val="ru-RU" w:eastAsia="ru-RU"/>
        </w:rPr>
        <w:t>вух</w:t>
      </w:r>
      <w:proofErr w:type="spellEnd"/>
      <w:r w:rsidRPr="00E22385">
        <w:rPr>
          <w:rFonts w:ascii="Times New Roman" w:hAnsi="Times New Roman"/>
          <w:sz w:val="24"/>
          <w:szCs w:val="24"/>
          <w:lang w:val="ru-RU" w:eastAsia="ru-RU"/>
        </w:rPr>
        <w:t xml:space="preserve">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  5 недочётов.</w:t>
      </w: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</w:p>
    <w:p w:rsidR="00E22385" w:rsidRPr="00E22385" w:rsidRDefault="00E22385" w:rsidP="00E22385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ru-RU" w:eastAsia="ru-RU"/>
        </w:rPr>
      </w:pPr>
      <w:r w:rsidRPr="00E22385">
        <w:rPr>
          <w:rFonts w:ascii="Times New Roman" w:hAnsi="Times New Roman"/>
          <w:sz w:val="24"/>
          <w:szCs w:val="24"/>
          <w:lang w:val="ru-RU" w:eastAsia="ru-RU"/>
        </w:rPr>
        <w:t>Оценка «2» ставится, если число ошибок и недочётов превысило норму для оценки 3 или правильно выполнено менее 2/3 всей работы.</w:t>
      </w:r>
    </w:p>
    <w:p w:rsidR="00E22385" w:rsidRPr="00BB2D18" w:rsidRDefault="00E22385" w:rsidP="00E22385">
      <w:pPr>
        <w:tabs>
          <w:tab w:val="left" w:pos="1958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E22385" w:rsidRPr="00BB2D18" w:rsidSect="001B7889">
      <w:pgSz w:w="11906" w:h="16838"/>
      <w:pgMar w:top="567" w:right="851" w:bottom="113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48" w:rsidRDefault="00752D48" w:rsidP="00BB2D18">
      <w:pPr>
        <w:spacing w:after="0" w:line="240" w:lineRule="auto"/>
      </w:pPr>
      <w:r>
        <w:separator/>
      </w:r>
    </w:p>
  </w:endnote>
  <w:endnote w:type="continuationSeparator" w:id="0">
    <w:p w:rsidR="00752D48" w:rsidRDefault="00752D48" w:rsidP="00B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07434"/>
      <w:docPartObj>
        <w:docPartGallery w:val="Page Numbers (Bottom of Page)"/>
        <w:docPartUnique/>
      </w:docPartObj>
    </w:sdtPr>
    <w:sdtEndPr/>
    <w:sdtContent>
      <w:p w:rsidR="000F2577" w:rsidRDefault="000F25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9A" w:rsidRPr="008B249A">
          <w:rPr>
            <w:noProof/>
            <w:lang w:val="ru-RU"/>
          </w:rPr>
          <w:t>12</w:t>
        </w:r>
        <w:r>
          <w:fldChar w:fldCharType="end"/>
        </w:r>
      </w:p>
    </w:sdtContent>
  </w:sdt>
  <w:p w:rsidR="000F2577" w:rsidRDefault="000F25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48" w:rsidRDefault="00752D48" w:rsidP="00BB2D18">
      <w:pPr>
        <w:spacing w:after="0" w:line="240" w:lineRule="auto"/>
      </w:pPr>
      <w:r>
        <w:separator/>
      </w:r>
    </w:p>
  </w:footnote>
  <w:footnote w:type="continuationSeparator" w:id="0">
    <w:p w:rsidR="00752D48" w:rsidRDefault="00752D48" w:rsidP="00BB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D1"/>
    <w:multiLevelType w:val="hybridMultilevel"/>
    <w:tmpl w:val="47D04EEA"/>
    <w:lvl w:ilvl="0" w:tplc="0B2E6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896"/>
    <w:multiLevelType w:val="multilevel"/>
    <w:tmpl w:val="97EE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6DE2B6E"/>
    <w:multiLevelType w:val="multilevel"/>
    <w:tmpl w:val="CFB0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101E5"/>
    <w:multiLevelType w:val="multilevel"/>
    <w:tmpl w:val="ACCE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C932D3"/>
    <w:multiLevelType w:val="multilevel"/>
    <w:tmpl w:val="24DC4E16"/>
    <w:lvl w:ilvl="0">
      <w:start w:val="3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73F55246"/>
    <w:multiLevelType w:val="hybridMultilevel"/>
    <w:tmpl w:val="CB02ABD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DC"/>
    <w:rsid w:val="00060459"/>
    <w:rsid w:val="000F2577"/>
    <w:rsid w:val="001961B1"/>
    <w:rsid w:val="001A6F7B"/>
    <w:rsid w:val="001B6523"/>
    <w:rsid w:val="001B7889"/>
    <w:rsid w:val="001D1898"/>
    <w:rsid w:val="00242648"/>
    <w:rsid w:val="0027117E"/>
    <w:rsid w:val="003553B3"/>
    <w:rsid w:val="003C12B8"/>
    <w:rsid w:val="00411FC5"/>
    <w:rsid w:val="005269AA"/>
    <w:rsid w:val="0054645E"/>
    <w:rsid w:val="005A73A5"/>
    <w:rsid w:val="005D4985"/>
    <w:rsid w:val="005F13E8"/>
    <w:rsid w:val="006662BE"/>
    <w:rsid w:val="00716E97"/>
    <w:rsid w:val="00752D48"/>
    <w:rsid w:val="007628C6"/>
    <w:rsid w:val="00782BB6"/>
    <w:rsid w:val="007B03EB"/>
    <w:rsid w:val="00862A78"/>
    <w:rsid w:val="008B249A"/>
    <w:rsid w:val="008C74D9"/>
    <w:rsid w:val="008D4D3A"/>
    <w:rsid w:val="009464DC"/>
    <w:rsid w:val="00963F70"/>
    <w:rsid w:val="00B73AB7"/>
    <w:rsid w:val="00B964B2"/>
    <w:rsid w:val="00BA6269"/>
    <w:rsid w:val="00BB2D18"/>
    <w:rsid w:val="00BE18AB"/>
    <w:rsid w:val="00BE7C9B"/>
    <w:rsid w:val="00BF11CD"/>
    <w:rsid w:val="00C121C6"/>
    <w:rsid w:val="00C607C1"/>
    <w:rsid w:val="00C83FC8"/>
    <w:rsid w:val="00CE2BCC"/>
    <w:rsid w:val="00D0605E"/>
    <w:rsid w:val="00E22385"/>
    <w:rsid w:val="00E4076F"/>
    <w:rsid w:val="00EA3681"/>
    <w:rsid w:val="00ED376A"/>
    <w:rsid w:val="00ED6861"/>
    <w:rsid w:val="00EE2790"/>
    <w:rsid w:val="00F25AA7"/>
    <w:rsid w:val="00F4301B"/>
    <w:rsid w:val="00F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DC"/>
    <w:pPr>
      <w:ind w:left="708"/>
    </w:pPr>
  </w:style>
  <w:style w:type="table" w:styleId="a4">
    <w:name w:val="Table Grid"/>
    <w:basedOn w:val="a1"/>
    <w:uiPriority w:val="59"/>
    <w:rsid w:val="0094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464DC"/>
    <w:rPr>
      <w:rFonts w:cs="Times New Roman"/>
      <w:color w:val="auto"/>
      <w:u w:val="none"/>
      <w:effect w:val="none"/>
    </w:rPr>
  </w:style>
  <w:style w:type="paragraph" w:styleId="a6">
    <w:name w:val="Normal (Web)"/>
    <w:basedOn w:val="a"/>
    <w:unhideWhenUsed/>
    <w:rsid w:val="00B96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 Spacing"/>
    <w:qFormat/>
    <w:rsid w:val="008D4D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D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8D4D3A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8D4D3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B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D18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BB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D18"/>
    <w:rPr>
      <w:rFonts w:ascii="Calibri" w:eastAsia="Times New Roman" w:hAnsi="Calibri" w:cs="Times New Roman"/>
      <w:lang w:val="en-US"/>
    </w:rPr>
  </w:style>
  <w:style w:type="paragraph" w:customStyle="1" w:styleId="ac">
    <w:name w:val="Стиль"/>
    <w:rsid w:val="001B7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05E"/>
    <w:rPr>
      <w:rFonts w:ascii="Tahoma" w:eastAsia="Times New Roman" w:hAnsi="Tahoma" w:cs="Tahoma"/>
      <w:sz w:val="16"/>
      <w:szCs w:val="16"/>
      <w:lang w:val="en-US"/>
    </w:rPr>
  </w:style>
  <w:style w:type="table" w:customStyle="1" w:styleId="2">
    <w:name w:val="Сетка таблицы2"/>
    <w:basedOn w:val="a1"/>
    <w:next w:val="a4"/>
    <w:uiPriority w:val="59"/>
    <w:rsid w:val="000F2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DC"/>
    <w:pPr>
      <w:ind w:left="708"/>
    </w:pPr>
  </w:style>
  <w:style w:type="table" w:styleId="a4">
    <w:name w:val="Table Grid"/>
    <w:basedOn w:val="a1"/>
    <w:uiPriority w:val="59"/>
    <w:rsid w:val="0094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464DC"/>
    <w:rPr>
      <w:rFonts w:cs="Times New Roman"/>
      <w:color w:val="auto"/>
      <w:u w:val="none"/>
      <w:effect w:val="none"/>
    </w:rPr>
  </w:style>
  <w:style w:type="paragraph" w:styleId="a6">
    <w:name w:val="Normal (Web)"/>
    <w:basedOn w:val="a"/>
    <w:unhideWhenUsed/>
    <w:rsid w:val="00B96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 Spacing"/>
    <w:qFormat/>
    <w:rsid w:val="008D4D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D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basedOn w:val="a0"/>
    <w:uiPriority w:val="99"/>
    <w:rsid w:val="008D4D3A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8D4D3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B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D18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BB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D18"/>
    <w:rPr>
      <w:rFonts w:ascii="Calibri" w:eastAsia="Times New Roman" w:hAnsi="Calibri" w:cs="Times New Roman"/>
      <w:lang w:val="en-US"/>
    </w:rPr>
  </w:style>
  <w:style w:type="paragraph" w:customStyle="1" w:styleId="ac">
    <w:name w:val="Стиль"/>
    <w:rsid w:val="001B7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05E"/>
    <w:rPr>
      <w:rFonts w:ascii="Tahoma" w:eastAsia="Times New Roman" w:hAnsi="Tahoma" w:cs="Tahoma"/>
      <w:sz w:val="16"/>
      <w:szCs w:val="16"/>
      <w:lang w:val="en-US"/>
    </w:rPr>
  </w:style>
  <w:style w:type="table" w:customStyle="1" w:styleId="2">
    <w:name w:val="Сетка таблицы2"/>
    <w:basedOn w:val="a1"/>
    <w:next w:val="a4"/>
    <w:uiPriority w:val="59"/>
    <w:rsid w:val="000F2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cio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titut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m-school.ru/r1/media/a1.as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8F17-40C4-4584-A6FD-71C1E807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12053</Words>
  <Characters>68704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25</cp:revision>
  <cp:lastPrinted>2018-09-29T02:14:00Z</cp:lastPrinted>
  <dcterms:created xsi:type="dcterms:W3CDTF">2017-09-14T19:12:00Z</dcterms:created>
  <dcterms:modified xsi:type="dcterms:W3CDTF">2018-11-12T18:33:00Z</dcterms:modified>
</cp:coreProperties>
</file>